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7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900"/>
        <w:gridCol w:w="540"/>
        <w:gridCol w:w="180"/>
        <w:gridCol w:w="1620"/>
        <w:gridCol w:w="180"/>
        <w:gridCol w:w="1260"/>
        <w:gridCol w:w="540"/>
        <w:gridCol w:w="180"/>
        <w:gridCol w:w="1080"/>
        <w:gridCol w:w="540"/>
        <w:gridCol w:w="1080"/>
        <w:gridCol w:w="180"/>
        <w:gridCol w:w="1260"/>
        <w:gridCol w:w="180"/>
        <w:gridCol w:w="540"/>
        <w:gridCol w:w="1260"/>
      </w:tblGrid>
      <w:tr w:rsidR="00B67FCF" w14:paraId="42A284ED" w14:textId="77777777" w:rsidTr="00E02D49">
        <w:trPr>
          <w:gridBefore w:val="1"/>
          <w:wBefore w:w="270" w:type="dxa"/>
          <w:cantSplit/>
        </w:trPr>
        <w:tc>
          <w:tcPr>
            <w:tcW w:w="11520" w:type="dxa"/>
            <w:gridSpan w:val="16"/>
            <w:tcBorders>
              <w:top w:val="nil"/>
              <w:left w:val="nil"/>
              <w:bottom w:val="nil"/>
              <w:right w:val="nil"/>
            </w:tcBorders>
          </w:tcPr>
          <w:p w14:paraId="5501D704" w14:textId="59AB0395" w:rsidR="00B67FCF" w:rsidRPr="001E6EAB" w:rsidRDefault="00B67FCF">
            <w:pPr>
              <w:ind w:right="-430"/>
              <w:rPr>
                <w:rFonts w:ascii="Arial" w:hAnsi="Arial" w:cs="Arial"/>
                <w:color w:val="FF0000"/>
                <w:sz w:val="20"/>
              </w:rPr>
            </w:pPr>
            <w:r w:rsidRPr="001E6EAB">
              <w:rPr>
                <w:color w:val="FF0000"/>
              </w:rPr>
              <w:br w:type="page"/>
            </w:r>
            <w:r w:rsidRPr="001E6EAB">
              <w:rPr>
                <w:rFonts w:ascii="Arial" w:hAnsi="Arial" w:cs="Arial"/>
                <w:sz w:val="20"/>
              </w:rPr>
              <w:t>TAA-860B</w:t>
            </w:r>
            <w:r w:rsidRPr="001E6EAB">
              <w:rPr>
                <w:rFonts w:ascii="Arial" w:hAnsi="Arial" w:cs="Arial"/>
                <w:color w:val="FF0000"/>
                <w:sz w:val="20"/>
              </w:rPr>
              <w:t xml:space="preserve"> </w:t>
            </w:r>
            <w:r w:rsidRPr="00F27734">
              <w:rPr>
                <w:rFonts w:ascii="Arial" w:hAnsi="Arial" w:cs="Arial"/>
                <w:sz w:val="20"/>
              </w:rPr>
              <w:t xml:space="preserve">(Rev. </w:t>
            </w:r>
            <w:r w:rsidR="001E6EAB" w:rsidRPr="00F27734">
              <w:rPr>
                <w:rFonts w:ascii="Arial" w:hAnsi="Arial" w:cs="Arial"/>
                <w:sz w:val="20"/>
              </w:rPr>
              <w:t>1</w:t>
            </w:r>
            <w:r w:rsidR="00280CE2">
              <w:rPr>
                <w:rFonts w:ascii="Arial" w:hAnsi="Arial" w:cs="Arial"/>
                <w:sz w:val="20"/>
              </w:rPr>
              <w:t>0</w:t>
            </w:r>
            <w:r w:rsidR="001E6EAB" w:rsidRPr="00F27734">
              <w:rPr>
                <w:rFonts w:ascii="Arial" w:hAnsi="Arial" w:cs="Arial"/>
                <w:sz w:val="20"/>
              </w:rPr>
              <w:t>/202</w:t>
            </w:r>
            <w:r w:rsidR="00280CE2">
              <w:rPr>
                <w:rFonts w:ascii="Arial" w:hAnsi="Arial" w:cs="Arial"/>
                <w:sz w:val="20"/>
              </w:rPr>
              <w:t>1</w:t>
            </w:r>
            <w:r w:rsidRPr="00F27734">
              <w:rPr>
                <w:rFonts w:ascii="Arial" w:hAnsi="Arial" w:cs="Arial"/>
                <w:sz w:val="20"/>
              </w:rPr>
              <w:t>)</w:t>
            </w:r>
          </w:p>
        </w:tc>
      </w:tr>
      <w:tr w:rsidR="00B67FCF" w14:paraId="476B7427" w14:textId="77777777" w:rsidTr="00E02D49">
        <w:trPr>
          <w:cantSplit/>
        </w:trPr>
        <w:tc>
          <w:tcPr>
            <w:tcW w:w="11790" w:type="dxa"/>
            <w:gridSpan w:val="17"/>
            <w:tcBorders>
              <w:top w:val="nil"/>
              <w:left w:val="nil"/>
              <w:right w:val="nil"/>
            </w:tcBorders>
          </w:tcPr>
          <w:p w14:paraId="6FD25515" w14:textId="77777777" w:rsidR="00B67FCF" w:rsidRDefault="00B67FCF">
            <w:pPr>
              <w:ind w:right="-71"/>
              <w:jc w:val="center"/>
              <w:rPr>
                <w:rFonts w:ascii="Arial" w:hAnsi="Arial" w:cs="Arial"/>
                <w:sz w:val="20"/>
              </w:rPr>
            </w:pPr>
            <w:bookmarkStart w:id="0" w:name="_Toc2391742"/>
            <w:r>
              <w:rPr>
                <w:rFonts w:ascii="Arial" w:hAnsi="Arial" w:cs="Arial"/>
                <w:sz w:val="20"/>
              </w:rPr>
              <w:t>Connecticut Department of Labor – Trade Adjustment Assistance (TAA)</w:t>
            </w:r>
          </w:p>
          <w:p w14:paraId="7316F06D" w14:textId="77777777" w:rsidR="00B67FCF" w:rsidRDefault="00B67FCF">
            <w:pPr>
              <w:pStyle w:val="Heading3"/>
              <w:rPr>
                <w:rFonts w:ascii="Arial" w:hAnsi="Arial" w:cs="Arial"/>
                <w:sz w:val="22"/>
              </w:rPr>
            </w:pPr>
            <w:r>
              <w:rPr>
                <w:rFonts w:ascii="Arial" w:hAnsi="Arial" w:cs="Arial"/>
                <w:sz w:val="22"/>
              </w:rPr>
              <w:t>Relocation Allowance – Worker’s Certification of Expenses Upon Completing Relocation</w:t>
            </w:r>
          </w:p>
          <w:p w14:paraId="521271B8" w14:textId="77777777" w:rsidR="00B67FCF" w:rsidRDefault="00B67FCF">
            <w:pPr>
              <w:ind w:right="-430"/>
              <w:jc w:val="center"/>
              <w:rPr>
                <w:rFonts w:ascii="Arial" w:hAnsi="Arial" w:cs="Arial"/>
                <w:sz w:val="20"/>
              </w:rPr>
            </w:pPr>
            <w:r>
              <w:rPr>
                <w:rFonts w:ascii="Arial" w:hAnsi="Arial" w:cs="Arial"/>
                <w:sz w:val="20"/>
              </w:rPr>
              <w:t>Trade Act of 1974, as amended</w:t>
            </w:r>
          </w:p>
          <w:p w14:paraId="28A17DE1" w14:textId="77777777" w:rsidR="00B67FCF" w:rsidRDefault="00B67FCF">
            <w:pPr>
              <w:ind w:right="-430"/>
              <w:rPr>
                <w:rFonts w:ascii="Arial" w:hAnsi="Arial" w:cs="Arial"/>
                <w:sz w:val="18"/>
              </w:rPr>
            </w:pPr>
          </w:p>
          <w:p w14:paraId="5666F901" w14:textId="77777777" w:rsidR="00B67FCF" w:rsidRDefault="00B67FCF">
            <w:pPr>
              <w:ind w:right="-430"/>
              <w:rPr>
                <w:rFonts w:ascii="Arial" w:hAnsi="Arial" w:cs="Arial"/>
                <w:sz w:val="18"/>
              </w:rPr>
            </w:pPr>
            <w:r>
              <w:rPr>
                <w:rFonts w:ascii="Arial" w:hAnsi="Arial" w:cs="Arial"/>
                <w:sz w:val="18"/>
                <w:szCs w:val="20"/>
              </w:rPr>
              <w:t>C</w:t>
            </w:r>
            <w:r>
              <w:rPr>
                <w:rFonts w:ascii="Arial" w:hAnsi="Arial" w:cs="Arial"/>
                <w:sz w:val="18"/>
              </w:rPr>
              <w:t xml:space="preserve">omplete and return with required receipts to Connecticut Dept. of Labor, Trade Act Unit, </w:t>
            </w:r>
            <w:smartTag w:uri="urn:schemas-microsoft-com:office:smarttags" w:element="address">
              <w:smartTag w:uri="urn:schemas-microsoft-com:office:smarttags" w:element="Street">
                <w:r>
                  <w:rPr>
                    <w:rFonts w:ascii="Arial" w:hAnsi="Arial" w:cs="Arial"/>
                    <w:sz w:val="18"/>
                  </w:rPr>
                  <w:t>200 Folly Brook Blvd.</w:t>
                </w:r>
              </w:smartTag>
              <w:r>
                <w:rPr>
                  <w:rFonts w:ascii="Arial" w:hAnsi="Arial" w:cs="Arial"/>
                  <w:sz w:val="18"/>
                </w:rPr>
                <w:t xml:space="preserve">, </w:t>
              </w:r>
              <w:smartTag w:uri="urn:schemas-microsoft-com:office:smarttags" w:element="City">
                <w:r>
                  <w:rPr>
                    <w:rFonts w:ascii="Arial" w:hAnsi="Arial" w:cs="Arial"/>
                    <w:sz w:val="18"/>
                  </w:rPr>
                  <w:t>Wethersfield</w:t>
                </w:r>
              </w:smartTag>
              <w:r>
                <w:rPr>
                  <w:rFonts w:ascii="Arial" w:hAnsi="Arial" w:cs="Arial"/>
                  <w:sz w:val="18"/>
                </w:rPr>
                <w:t xml:space="preserve">, </w:t>
              </w:r>
              <w:smartTag w:uri="urn:schemas-microsoft-com:office:smarttags" w:element="State">
                <w:r>
                  <w:rPr>
                    <w:rFonts w:ascii="Arial" w:hAnsi="Arial" w:cs="Arial"/>
                    <w:sz w:val="18"/>
                  </w:rPr>
                  <w:t>CT</w:t>
                </w:r>
              </w:smartTag>
              <w:r>
                <w:rPr>
                  <w:rFonts w:ascii="Arial" w:hAnsi="Arial" w:cs="Arial"/>
                  <w:sz w:val="18"/>
                </w:rPr>
                <w:t xml:space="preserve"> </w:t>
              </w:r>
              <w:smartTag w:uri="urn:schemas-microsoft-com:office:smarttags" w:element="PostalCode">
                <w:r>
                  <w:rPr>
                    <w:rFonts w:ascii="Arial" w:hAnsi="Arial" w:cs="Arial"/>
                    <w:sz w:val="18"/>
                  </w:rPr>
                  <w:t>06109</w:t>
                </w:r>
              </w:smartTag>
            </w:smartTag>
          </w:p>
        </w:tc>
      </w:tr>
      <w:tr w:rsidR="00B67FCF" w14:paraId="1597F8BD" w14:textId="77777777" w:rsidTr="00E02D49">
        <w:trPr>
          <w:cantSplit/>
        </w:trPr>
        <w:tc>
          <w:tcPr>
            <w:tcW w:w="5670" w:type="dxa"/>
            <w:gridSpan w:val="9"/>
          </w:tcPr>
          <w:p w14:paraId="0053DF61" w14:textId="77777777" w:rsidR="00B67FCF" w:rsidRDefault="00B67FCF">
            <w:pPr>
              <w:rPr>
                <w:rFonts w:ascii="Arial" w:hAnsi="Arial" w:cs="Arial"/>
                <w:sz w:val="18"/>
              </w:rPr>
            </w:pPr>
            <w:r>
              <w:rPr>
                <w:rFonts w:ascii="Arial" w:hAnsi="Arial" w:cs="Arial"/>
                <w:sz w:val="18"/>
              </w:rPr>
              <w:t xml:space="preserve">Worker’s Name (Last, First, Middle) </w:t>
            </w:r>
          </w:p>
          <w:bookmarkStart w:id="1" w:name="Text1"/>
          <w:p w14:paraId="2CAD2C3C" w14:textId="77777777" w:rsidR="00B67FCF" w:rsidRDefault="00B67FCF">
            <w:pPr>
              <w:rPr>
                <w:rFonts w:ascii="Arial" w:hAnsi="Arial" w:cs="Arial"/>
                <w:sz w:val="18"/>
              </w:rPr>
            </w:pPr>
            <w:r>
              <w:rPr>
                <w:rFonts w:ascii="Arial" w:hAnsi="Arial" w:cs="Arial"/>
                <w:sz w:val="18"/>
              </w:rPr>
              <w:fldChar w:fldCharType="begin">
                <w:ffData>
                  <w:name w:val="Text1"/>
                  <w:enabled/>
                  <w:calcOnExit w:val="0"/>
                  <w:textInput>
                    <w:maxLength w:val="5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
          </w:p>
        </w:tc>
        <w:tc>
          <w:tcPr>
            <w:tcW w:w="2700" w:type="dxa"/>
            <w:gridSpan w:val="3"/>
          </w:tcPr>
          <w:p w14:paraId="6EEB315E" w14:textId="26125A96" w:rsidR="00B67FCF" w:rsidRDefault="00A059B6" w:rsidP="00A059B6">
            <w:pPr>
              <w:rPr>
                <w:rFonts w:ascii="Arial" w:hAnsi="Arial" w:cs="Arial"/>
                <w:sz w:val="18"/>
              </w:rPr>
            </w:pPr>
            <w:r>
              <w:rPr>
                <w:rFonts w:ascii="Arial" w:hAnsi="Arial" w:cs="Arial"/>
                <w:sz w:val="18"/>
              </w:rPr>
              <w:t>CT Hires ID #</w:t>
            </w:r>
            <w:bookmarkStart w:id="2" w:name="Text2"/>
            <w:r>
              <w:rPr>
                <w:rFonts w:ascii="Arial" w:hAnsi="Arial" w:cs="Arial"/>
                <w:sz w:val="18"/>
              </w:rPr>
              <w:t xml:space="preserve"> </w:t>
            </w:r>
            <w:r w:rsidR="00FB0B36">
              <w:rPr>
                <w:rFonts w:ascii="Arial" w:hAnsi="Arial" w:cs="Arial"/>
                <w:sz w:val="18"/>
              </w:rPr>
              <w:t xml:space="preserve"> </w:t>
            </w:r>
            <w:r w:rsidR="00B67FCF">
              <w:rPr>
                <w:rFonts w:ascii="Arial" w:hAnsi="Arial" w:cs="Arial"/>
                <w:sz w:val="18"/>
              </w:rPr>
              <w:fldChar w:fldCharType="begin">
                <w:ffData>
                  <w:name w:val="Text2"/>
                  <w:enabled/>
                  <w:calcOnExit w:val="0"/>
                  <w:textInput>
                    <w:maxLength w:val="20"/>
                  </w:textInput>
                </w:ffData>
              </w:fldChar>
            </w:r>
            <w:r w:rsidR="00B67FCF">
              <w:rPr>
                <w:rFonts w:ascii="Arial" w:hAnsi="Arial" w:cs="Arial"/>
                <w:sz w:val="18"/>
              </w:rPr>
              <w:instrText xml:space="preserve"> FORMTEXT </w:instrText>
            </w:r>
            <w:r w:rsidR="00B67FCF">
              <w:rPr>
                <w:rFonts w:ascii="Arial" w:hAnsi="Arial" w:cs="Arial"/>
                <w:sz w:val="18"/>
              </w:rPr>
            </w:r>
            <w:r w:rsidR="00B67FCF">
              <w:rPr>
                <w:rFonts w:ascii="Arial" w:hAnsi="Arial" w:cs="Arial"/>
                <w:sz w:val="18"/>
              </w:rPr>
              <w:fldChar w:fldCharType="separate"/>
            </w:r>
            <w:r w:rsidR="00B67FCF">
              <w:rPr>
                <w:rFonts w:ascii="Arial" w:hAnsi="Arial" w:cs="Arial"/>
                <w:noProof/>
                <w:sz w:val="18"/>
              </w:rPr>
              <w:t> </w:t>
            </w:r>
            <w:r w:rsidR="00B67FCF">
              <w:rPr>
                <w:rFonts w:ascii="Arial" w:hAnsi="Arial" w:cs="Arial"/>
                <w:noProof/>
                <w:sz w:val="18"/>
              </w:rPr>
              <w:t> </w:t>
            </w:r>
            <w:r w:rsidR="00B67FCF">
              <w:rPr>
                <w:rFonts w:ascii="Arial" w:hAnsi="Arial" w:cs="Arial"/>
                <w:noProof/>
                <w:sz w:val="18"/>
              </w:rPr>
              <w:t> </w:t>
            </w:r>
            <w:r w:rsidR="00B67FCF">
              <w:rPr>
                <w:rFonts w:ascii="Arial" w:hAnsi="Arial" w:cs="Arial"/>
                <w:noProof/>
                <w:sz w:val="18"/>
              </w:rPr>
              <w:t> </w:t>
            </w:r>
            <w:r w:rsidR="00B67FCF">
              <w:rPr>
                <w:rFonts w:ascii="Arial" w:hAnsi="Arial" w:cs="Arial"/>
                <w:noProof/>
                <w:sz w:val="18"/>
              </w:rPr>
              <w:t> </w:t>
            </w:r>
            <w:r w:rsidR="00B67FCF">
              <w:rPr>
                <w:rFonts w:ascii="Arial" w:hAnsi="Arial" w:cs="Arial"/>
                <w:sz w:val="18"/>
              </w:rPr>
              <w:fldChar w:fldCharType="end"/>
            </w:r>
            <w:bookmarkEnd w:id="2"/>
          </w:p>
        </w:tc>
        <w:tc>
          <w:tcPr>
            <w:tcW w:w="1440" w:type="dxa"/>
            <w:gridSpan w:val="2"/>
          </w:tcPr>
          <w:p w14:paraId="4FD1E4A0" w14:textId="77777777" w:rsidR="00B67FCF" w:rsidRDefault="00B67FCF">
            <w:pPr>
              <w:rPr>
                <w:rFonts w:ascii="Arial" w:hAnsi="Arial" w:cs="Arial"/>
                <w:sz w:val="18"/>
              </w:rPr>
            </w:pPr>
            <w:smartTag w:uri="urn:schemas-microsoft-com:office:smarttags" w:element="place">
              <w:smartTag w:uri="urn:schemas-microsoft-com:office:smarttags" w:element="PlaceName">
                <w:r>
                  <w:rPr>
                    <w:rFonts w:ascii="Arial" w:hAnsi="Arial" w:cs="Arial"/>
                    <w:sz w:val="18"/>
                  </w:rPr>
                  <w:t>Job</w:t>
                </w:r>
              </w:smartTag>
              <w:r>
                <w:rPr>
                  <w:rFonts w:ascii="Arial" w:hAnsi="Arial" w:cs="Arial"/>
                  <w:sz w:val="18"/>
                </w:rPr>
                <w:t xml:space="preserve"> </w:t>
              </w:r>
              <w:smartTag w:uri="urn:schemas-microsoft-com:office:smarttags" w:element="PlaceType">
                <w:r>
                  <w:rPr>
                    <w:rFonts w:ascii="Arial" w:hAnsi="Arial" w:cs="Arial"/>
                    <w:sz w:val="18"/>
                  </w:rPr>
                  <w:t>Center</w:t>
                </w:r>
              </w:smartTag>
            </w:smartTag>
          </w:p>
          <w:bookmarkStart w:id="3" w:name="Text3"/>
          <w:p w14:paraId="423CA32B" w14:textId="77777777" w:rsidR="00B67FCF" w:rsidRDefault="00B67FCF">
            <w:pPr>
              <w:rPr>
                <w:rFonts w:ascii="Arial" w:hAnsi="Arial" w:cs="Arial"/>
                <w:sz w:val="18"/>
              </w:rPr>
            </w:pPr>
            <w:r>
              <w:rPr>
                <w:rFonts w:ascii="Arial" w:hAnsi="Arial" w:cs="Arial"/>
                <w:sz w:val="18"/>
              </w:rPr>
              <w:fldChar w:fldCharType="begin">
                <w:ffData>
                  <w:name w:val="Text3"/>
                  <w:enabled/>
                  <w:calcOnExit w:val="0"/>
                  <w:textInput>
                    <w:maxLength w:val="15"/>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
          </w:p>
        </w:tc>
        <w:tc>
          <w:tcPr>
            <w:tcW w:w="1980" w:type="dxa"/>
            <w:gridSpan w:val="3"/>
          </w:tcPr>
          <w:p w14:paraId="2B4C88AE" w14:textId="77777777" w:rsidR="00B67FCF" w:rsidRDefault="00B67FCF">
            <w:pPr>
              <w:rPr>
                <w:rFonts w:ascii="Arial" w:hAnsi="Arial" w:cs="Arial"/>
                <w:sz w:val="18"/>
              </w:rPr>
            </w:pPr>
            <w:r>
              <w:rPr>
                <w:rFonts w:ascii="Arial" w:hAnsi="Arial" w:cs="Arial"/>
                <w:sz w:val="18"/>
              </w:rPr>
              <w:t xml:space="preserve">Date </w:t>
            </w:r>
          </w:p>
          <w:bookmarkStart w:id="4" w:name="Text4"/>
          <w:p w14:paraId="32244FCE" w14:textId="77777777" w:rsidR="00B67FCF" w:rsidRDefault="00B67FCF">
            <w:pPr>
              <w:rPr>
                <w:rFonts w:ascii="Arial" w:hAnsi="Arial" w:cs="Arial"/>
                <w:sz w:val="18"/>
              </w:rPr>
            </w:pPr>
            <w:r>
              <w:rPr>
                <w:rFonts w:ascii="Arial" w:hAnsi="Arial" w:cs="Arial"/>
                <w:sz w:val="18"/>
              </w:rPr>
              <w:fldChar w:fldCharType="begin">
                <w:ffData>
                  <w:name w:val="Text4"/>
                  <w:enabled/>
                  <w:calcOnExit w:val="0"/>
                  <w:textInput>
                    <w:maxLength w:val="12"/>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p w14:paraId="36166E73" w14:textId="77777777" w:rsidR="00B67FCF" w:rsidRDefault="00B67FCF">
            <w:pPr>
              <w:rPr>
                <w:rFonts w:ascii="Arial" w:hAnsi="Arial" w:cs="Arial"/>
                <w:sz w:val="18"/>
              </w:rPr>
            </w:pPr>
          </w:p>
        </w:tc>
      </w:tr>
      <w:tr w:rsidR="00B67FCF" w14:paraId="6E1D1580" w14:textId="77777777" w:rsidTr="00E02D49">
        <w:trPr>
          <w:cantSplit/>
        </w:trPr>
        <w:tc>
          <w:tcPr>
            <w:tcW w:w="5670" w:type="dxa"/>
            <w:gridSpan w:val="9"/>
            <w:tcBorders>
              <w:right w:val="single" w:sz="12" w:space="0" w:color="auto"/>
            </w:tcBorders>
          </w:tcPr>
          <w:p w14:paraId="022E1EAA" w14:textId="77777777" w:rsidR="00B67FCF" w:rsidRDefault="00B67FCF">
            <w:pPr>
              <w:rPr>
                <w:rFonts w:ascii="Arial" w:hAnsi="Arial" w:cs="Arial"/>
                <w:sz w:val="18"/>
              </w:rPr>
            </w:pPr>
            <w:r>
              <w:rPr>
                <w:rFonts w:ascii="Arial" w:hAnsi="Arial" w:cs="Arial"/>
                <w:sz w:val="18"/>
              </w:rPr>
              <w:t xml:space="preserve">Address </w:t>
            </w:r>
          </w:p>
          <w:bookmarkStart w:id="5" w:name="Text5"/>
          <w:p w14:paraId="3E5B157B" w14:textId="77777777" w:rsidR="00B67FCF" w:rsidRDefault="00B67FCF">
            <w:pPr>
              <w:rPr>
                <w:rFonts w:ascii="Arial" w:hAnsi="Arial" w:cs="Arial"/>
                <w:sz w:val="18"/>
              </w:rPr>
            </w:pPr>
            <w:r>
              <w:rPr>
                <w:rFonts w:ascii="Arial" w:hAnsi="Arial" w:cs="Arial"/>
                <w:sz w:val="18"/>
              </w:rPr>
              <w:fldChar w:fldCharType="begin">
                <w:ffData>
                  <w:name w:val="Text5"/>
                  <w:enabled/>
                  <w:calcOnExit w:val="0"/>
                  <w:textInput>
                    <w:maxLength w:val="4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p w14:paraId="4753F297" w14:textId="77777777" w:rsidR="00B67FCF" w:rsidRDefault="00B67FCF">
            <w:pPr>
              <w:rPr>
                <w:rFonts w:ascii="Arial" w:hAnsi="Arial" w:cs="Arial"/>
                <w:sz w:val="18"/>
              </w:rPr>
            </w:pPr>
            <w:r>
              <w:rPr>
                <w:rFonts w:ascii="Arial" w:hAnsi="Arial" w:cs="Arial"/>
                <w:sz w:val="18"/>
              </w:rPr>
              <w:t xml:space="preserve"> </w:t>
            </w:r>
          </w:p>
        </w:tc>
        <w:tc>
          <w:tcPr>
            <w:tcW w:w="1620" w:type="dxa"/>
            <w:gridSpan w:val="2"/>
            <w:tcBorders>
              <w:top w:val="single" w:sz="12" w:space="0" w:color="auto"/>
              <w:left w:val="single" w:sz="12" w:space="0" w:color="auto"/>
              <w:bottom w:val="single" w:sz="12" w:space="0" w:color="auto"/>
              <w:right w:val="single" w:sz="12" w:space="0" w:color="auto"/>
            </w:tcBorders>
          </w:tcPr>
          <w:p w14:paraId="7A8E72B4" w14:textId="77777777" w:rsidR="00B67FCF" w:rsidRDefault="00B67FCF">
            <w:pPr>
              <w:rPr>
                <w:rFonts w:ascii="Arial" w:hAnsi="Arial" w:cs="Arial"/>
                <w:sz w:val="18"/>
              </w:rPr>
            </w:pPr>
            <w:r>
              <w:rPr>
                <w:rFonts w:ascii="Arial" w:hAnsi="Arial" w:cs="Arial"/>
                <w:sz w:val="18"/>
              </w:rPr>
              <w:t>Petition No.</w:t>
            </w:r>
          </w:p>
          <w:bookmarkStart w:id="6" w:name="Text6"/>
          <w:p w14:paraId="45D35A27" w14:textId="77777777" w:rsidR="00B67FCF" w:rsidRDefault="00B67FCF">
            <w:pPr>
              <w:rPr>
                <w:rFonts w:ascii="Arial" w:hAnsi="Arial" w:cs="Arial"/>
                <w:sz w:val="18"/>
              </w:rPr>
            </w:pPr>
            <w:r>
              <w:rPr>
                <w:rFonts w:ascii="Arial" w:hAnsi="Arial" w:cs="Arial"/>
                <w:sz w:val="18"/>
              </w:rPr>
              <w:fldChar w:fldCharType="begin">
                <w:ffData>
                  <w:name w:val="Text6"/>
                  <w:enabled/>
                  <w:calcOnExit w:val="0"/>
                  <w:textInput>
                    <w:maxLength w:val="6"/>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3240" w:type="dxa"/>
            <w:gridSpan w:val="5"/>
            <w:tcBorders>
              <w:left w:val="single" w:sz="12" w:space="0" w:color="auto"/>
            </w:tcBorders>
          </w:tcPr>
          <w:p w14:paraId="58366042" w14:textId="77777777" w:rsidR="00B67FCF" w:rsidRDefault="00B67FCF">
            <w:pPr>
              <w:rPr>
                <w:rFonts w:ascii="Arial" w:hAnsi="Arial" w:cs="Arial"/>
                <w:sz w:val="18"/>
              </w:rPr>
            </w:pPr>
            <w:r>
              <w:rPr>
                <w:rFonts w:ascii="Arial" w:hAnsi="Arial" w:cs="Arial"/>
                <w:sz w:val="18"/>
              </w:rPr>
              <w:t>Company</w:t>
            </w:r>
          </w:p>
          <w:bookmarkStart w:id="7" w:name="Text7"/>
          <w:p w14:paraId="3917B8DE" w14:textId="77777777" w:rsidR="00B67FCF" w:rsidRDefault="00B67FCF">
            <w:pPr>
              <w:rPr>
                <w:rFonts w:ascii="Arial" w:hAnsi="Arial" w:cs="Arial"/>
                <w:sz w:val="18"/>
              </w:rPr>
            </w:pPr>
            <w:r>
              <w:rPr>
                <w:rFonts w:ascii="Arial" w:hAnsi="Arial" w:cs="Arial"/>
                <w:sz w:val="18"/>
              </w:rPr>
              <w:fldChar w:fldCharType="begin">
                <w:ffData>
                  <w:name w:val="Text7"/>
                  <w:enabled/>
                  <w:calcOnExit w:val="0"/>
                  <w:textInput>
                    <w:maxLength w:val="3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1260" w:type="dxa"/>
          </w:tcPr>
          <w:p w14:paraId="1734C6CA" w14:textId="4189BE66" w:rsidR="00283518" w:rsidRDefault="00B67FCF" w:rsidP="00283518">
            <w:pPr>
              <w:rPr>
                <w:rFonts w:ascii="Arial" w:hAnsi="Arial" w:cs="Arial"/>
                <w:sz w:val="18"/>
              </w:rPr>
            </w:pPr>
            <w:r>
              <w:rPr>
                <w:rFonts w:ascii="Arial" w:hAnsi="Arial" w:cs="Arial"/>
                <w:sz w:val="18"/>
              </w:rPr>
              <w:t xml:space="preserve">Paying State  </w:t>
            </w:r>
            <w:r w:rsidR="00283518">
              <w:rPr>
                <w:rFonts w:ascii="Arial" w:hAnsi="Arial" w:cs="Arial"/>
                <w:sz w:val="18"/>
              </w:rPr>
              <w:fldChar w:fldCharType="begin">
                <w:ffData>
                  <w:name w:val="Text4"/>
                  <w:enabled/>
                  <w:calcOnExit w:val="0"/>
                  <w:textInput>
                    <w:maxLength w:val="12"/>
                  </w:textInput>
                </w:ffData>
              </w:fldChar>
            </w:r>
            <w:r w:rsidR="00283518">
              <w:rPr>
                <w:rFonts w:ascii="Arial" w:hAnsi="Arial" w:cs="Arial"/>
                <w:sz w:val="18"/>
              </w:rPr>
              <w:instrText xml:space="preserve"> FORMTEXT </w:instrText>
            </w:r>
            <w:r w:rsidR="00283518">
              <w:rPr>
                <w:rFonts w:ascii="Arial" w:hAnsi="Arial" w:cs="Arial"/>
                <w:sz w:val="18"/>
              </w:rPr>
            </w:r>
            <w:r w:rsidR="00283518">
              <w:rPr>
                <w:rFonts w:ascii="Arial" w:hAnsi="Arial" w:cs="Arial"/>
                <w:sz w:val="18"/>
              </w:rPr>
              <w:fldChar w:fldCharType="separate"/>
            </w:r>
            <w:r w:rsidR="00283518">
              <w:rPr>
                <w:rFonts w:ascii="Arial" w:hAnsi="Arial" w:cs="Arial"/>
                <w:noProof/>
                <w:sz w:val="18"/>
              </w:rPr>
              <w:t> </w:t>
            </w:r>
            <w:r w:rsidR="00283518">
              <w:rPr>
                <w:rFonts w:ascii="Arial" w:hAnsi="Arial" w:cs="Arial"/>
                <w:noProof/>
                <w:sz w:val="18"/>
              </w:rPr>
              <w:t> </w:t>
            </w:r>
            <w:r w:rsidR="00283518">
              <w:rPr>
                <w:rFonts w:ascii="Arial" w:hAnsi="Arial" w:cs="Arial"/>
                <w:noProof/>
                <w:sz w:val="18"/>
              </w:rPr>
              <w:t> </w:t>
            </w:r>
            <w:r w:rsidR="00283518">
              <w:rPr>
                <w:rFonts w:ascii="Arial" w:hAnsi="Arial" w:cs="Arial"/>
                <w:noProof/>
                <w:sz w:val="18"/>
              </w:rPr>
              <w:t> </w:t>
            </w:r>
            <w:r w:rsidR="00283518">
              <w:rPr>
                <w:rFonts w:ascii="Arial" w:hAnsi="Arial" w:cs="Arial"/>
                <w:noProof/>
                <w:sz w:val="18"/>
              </w:rPr>
              <w:t> </w:t>
            </w:r>
            <w:r w:rsidR="00283518">
              <w:rPr>
                <w:rFonts w:ascii="Arial" w:hAnsi="Arial" w:cs="Arial"/>
                <w:sz w:val="18"/>
              </w:rPr>
              <w:fldChar w:fldCharType="end"/>
            </w:r>
          </w:p>
          <w:p w14:paraId="5E1BDDE9" w14:textId="5EBAFCBC" w:rsidR="00B67FCF" w:rsidRDefault="00B67FCF">
            <w:pPr>
              <w:rPr>
                <w:rFonts w:ascii="Arial" w:hAnsi="Arial" w:cs="Arial"/>
                <w:sz w:val="18"/>
              </w:rPr>
            </w:pPr>
          </w:p>
        </w:tc>
      </w:tr>
      <w:tr w:rsidR="00B67FCF" w14:paraId="508AF19C" w14:textId="77777777" w:rsidTr="00E02D49">
        <w:trPr>
          <w:cantSplit/>
          <w:trHeight w:val="1224"/>
        </w:trPr>
        <w:tc>
          <w:tcPr>
            <w:tcW w:w="11790" w:type="dxa"/>
            <w:gridSpan w:val="17"/>
            <w:tcBorders>
              <w:top w:val="nil"/>
              <w:left w:val="nil"/>
              <w:bottom w:val="nil"/>
              <w:right w:val="nil"/>
            </w:tcBorders>
            <w:vAlign w:val="center"/>
          </w:tcPr>
          <w:p w14:paraId="6CCEB1E1" w14:textId="77777777" w:rsidR="00B67FCF" w:rsidRDefault="00B67FCF">
            <w:pPr>
              <w:jc w:val="both"/>
              <w:rPr>
                <w:rFonts w:ascii="Arial" w:hAnsi="Arial" w:cs="Arial"/>
                <w:sz w:val="18"/>
                <w:szCs w:val="20"/>
              </w:rPr>
            </w:pPr>
            <w:r>
              <w:rPr>
                <w:rFonts w:ascii="Arial" w:hAnsi="Arial" w:cs="Arial"/>
                <w:sz w:val="18"/>
                <w:szCs w:val="20"/>
              </w:rPr>
              <w:t>A relocation approved for reimbursement under Trade Adjustment Assistance is deemed completed when the individual and family, if any, and their household goods and personal effects arrive at the individual's residence in the area of relocation. If no household goods and personal effects are moved, a relocation is completed when the individual and family, if any, arrive in the area of relocation and establish a residence in the new area. The later arrival of a family member approved for separate travel shall not alter the date a relocation was completed.</w:t>
            </w:r>
          </w:p>
        </w:tc>
      </w:tr>
      <w:tr w:rsidR="00B67FCF" w14:paraId="777C832C" w14:textId="77777777" w:rsidTr="00E02D49">
        <w:trPr>
          <w:cantSplit/>
          <w:trHeight w:hRule="exact" w:val="331"/>
        </w:trPr>
        <w:tc>
          <w:tcPr>
            <w:tcW w:w="11790" w:type="dxa"/>
            <w:gridSpan w:val="17"/>
            <w:tcBorders>
              <w:bottom w:val="nil"/>
            </w:tcBorders>
            <w:shd w:val="clear" w:color="auto" w:fill="CCCCCC"/>
            <w:vAlign w:val="center"/>
          </w:tcPr>
          <w:p w14:paraId="7D63C4A9" w14:textId="77777777" w:rsidR="00B67FCF" w:rsidRDefault="00B67FCF">
            <w:pPr>
              <w:jc w:val="center"/>
              <w:rPr>
                <w:rFonts w:ascii="Arial" w:hAnsi="Arial" w:cs="Arial"/>
                <w:b/>
                <w:bCs/>
                <w:sz w:val="18"/>
                <w:szCs w:val="20"/>
              </w:rPr>
            </w:pPr>
            <w:r>
              <w:rPr>
                <w:rFonts w:ascii="Arial" w:hAnsi="Arial" w:cs="Arial"/>
                <w:b/>
                <w:bCs/>
                <w:sz w:val="18"/>
                <w:szCs w:val="20"/>
              </w:rPr>
              <w:t xml:space="preserve">Expenses Associated with Travel Allowance </w:t>
            </w:r>
          </w:p>
        </w:tc>
      </w:tr>
      <w:tr w:rsidR="00B67FCF" w14:paraId="54A39187" w14:textId="77777777" w:rsidTr="00E02D49">
        <w:trPr>
          <w:cantSplit/>
          <w:trHeight w:val="360"/>
        </w:trPr>
        <w:tc>
          <w:tcPr>
            <w:tcW w:w="11790" w:type="dxa"/>
            <w:gridSpan w:val="17"/>
            <w:tcBorders>
              <w:top w:val="nil"/>
            </w:tcBorders>
            <w:vAlign w:val="center"/>
          </w:tcPr>
          <w:p w14:paraId="7EC131E1" w14:textId="44E8BCC0" w:rsidR="00B67FCF" w:rsidRDefault="00B67FCF">
            <w:pPr>
              <w:jc w:val="both"/>
              <w:rPr>
                <w:rFonts w:ascii="Arial" w:hAnsi="Arial" w:cs="Arial"/>
                <w:sz w:val="18"/>
                <w:szCs w:val="20"/>
              </w:rPr>
            </w:pPr>
            <w:r>
              <w:rPr>
                <w:rFonts w:ascii="Arial" w:hAnsi="Arial" w:cs="Arial"/>
                <w:sz w:val="18"/>
                <w:szCs w:val="20"/>
              </w:rPr>
              <w:t xml:space="preserve">On completion of relocation, the individual shall certify the amount expended daily for lodging and meals. Receipts are required for all lodging and purchased transportation expenses incurred by the individual and family, if any, pursuant to the relocation.  The amounts otherwise payable shall be reduced by any amounts the individual is entitled to be paid or reimbursed for such expenses from any other source.  </w:t>
            </w:r>
            <w:r w:rsidRPr="002F5569">
              <w:rPr>
                <w:rFonts w:ascii="Arial" w:hAnsi="Arial" w:cs="Arial"/>
                <w:b/>
                <w:bCs/>
                <w:sz w:val="18"/>
              </w:rPr>
              <w:t>An adjustment shall be made if the</w:t>
            </w:r>
            <w:r w:rsidR="002F5569" w:rsidRPr="002F5569">
              <w:rPr>
                <w:rFonts w:ascii="Arial" w:hAnsi="Arial" w:cs="Arial"/>
                <w:b/>
                <w:bCs/>
                <w:sz w:val="18"/>
              </w:rPr>
              <w:t xml:space="preserve"> amount</w:t>
            </w:r>
            <w:r w:rsidRPr="002F5569">
              <w:rPr>
                <w:rFonts w:ascii="Arial" w:hAnsi="Arial" w:cs="Arial"/>
                <w:b/>
                <w:bCs/>
                <w:sz w:val="18"/>
              </w:rPr>
              <w:t xml:space="preserve"> </w:t>
            </w:r>
            <w:r w:rsidR="002F5569" w:rsidRPr="002F5569">
              <w:rPr>
                <w:rFonts w:ascii="Arial" w:hAnsi="Arial" w:cs="Arial"/>
                <w:b/>
                <w:bCs/>
                <w:sz w:val="18"/>
              </w:rPr>
              <w:t xml:space="preserve">of the advancement </w:t>
            </w:r>
            <w:r w:rsidRPr="002F5569">
              <w:rPr>
                <w:rFonts w:ascii="Arial" w:hAnsi="Arial" w:cs="Arial"/>
                <w:b/>
                <w:bCs/>
                <w:sz w:val="18"/>
              </w:rPr>
              <w:t>is less or more than the amount to which the individual is entitled.</w:t>
            </w:r>
            <w:r>
              <w:rPr>
                <w:rFonts w:ascii="Arial" w:hAnsi="Arial" w:cs="Arial"/>
                <w:sz w:val="18"/>
              </w:rPr>
              <w:t xml:space="preserve">  </w:t>
            </w:r>
          </w:p>
        </w:tc>
      </w:tr>
      <w:tr w:rsidR="00B67FCF" w14:paraId="46653899" w14:textId="77777777" w:rsidTr="00E02D49">
        <w:trPr>
          <w:cantSplit/>
          <w:trHeight w:val="360"/>
        </w:trPr>
        <w:tc>
          <w:tcPr>
            <w:tcW w:w="11790" w:type="dxa"/>
            <w:gridSpan w:val="17"/>
            <w:vAlign w:val="center"/>
          </w:tcPr>
          <w:p w14:paraId="2212CD93" w14:textId="77777777" w:rsidR="00B67FCF" w:rsidRDefault="00B67FCF">
            <w:pPr>
              <w:jc w:val="center"/>
              <w:rPr>
                <w:rFonts w:ascii="Arial" w:hAnsi="Arial" w:cs="Arial"/>
                <w:sz w:val="18"/>
              </w:rPr>
            </w:pPr>
            <w:r>
              <w:rPr>
                <w:rFonts w:ascii="Arial" w:hAnsi="Arial" w:cs="Arial"/>
                <w:sz w:val="18"/>
                <w:szCs w:val="20"/>
              </w:rPr>
              <w:t xml:space="preserve">Depending on the applicable Trade Act certification, the travel allowance amount is either </w:t>
            </w:r>
            <w:r>
              <w:rPr>
                <w:rFonts w:ascii="Arial" w:hAnsi="Arial" w:cs="Arial"/>
                <w:b/>
                <w:bCs/>
                <w:sz w:val="18"/>
                <w:szCs w:val="20"/>
              </w:rPr>
              <w:t>90 or 100 percent</w:t>
            </w:r>
            <w:r>
              <w:rPr>
                <w:rFonts w:ascii="Arial" w:hAnsi="Arial" w:cs="Arial"/>
                <w:sz w:val="18"/>
                <w:szCs w:val="20"/>
              </w:rPr>
              <w:t xml:space="preserve"> of the total costs of each of the following allowable transportation and subsistence items:</w:t>
            </w:r>
          </w:p>
        </w:tc>
      </w:tr>
      <w:tr w:rsidR="00B67FCF" w14:paraId="103EAF6A" w14:textId="77777777" w:rsidTr="00E02D49">
        <w:trPr>
          <w:cantSplit/>
        </w:trPr>
        <w:tc>
          <w:tcPr>
            <w:tcW w:w="1890" w:type="dxa"/>
            <w:gridSpan w:val="4"/>
          </w:tcPr>
          <w:p w14:paraId="34392843" w14:textId="77777777" w:rsidR="00B67FCF" w:rsidRDefault="00B67FCF">
            <w:pPr>
              <w:jc w:val="center"/>
              <w:rPr>
                <w:rFonts w:ascii="Arial" w:hAnsi="Arial" w:cs="Arial"/>
                <w:sz w:val="18"/>
                <w:szCs w:val="20"/>
              </w:rPr>
            </w:pPr>
          </w:p>
        </w:tc>
        <w:tc>
          <w:tcPr>
            <w:tcW w:w="3600" w:type="dxa"/>
            <w:gridSpan w:val="4"/>
            <w:vAlign w:val="center"/>
          </w:tcPr>
          <w:p w14:paraId="0FCA74A6" w14:textId="77777777" w:rsidR="00B67FCF" w:rsidRDefault="00B67FCF">
            <w:pPr>
              <w:jc w:val="center"/>
              <w:rPr>
                <w:rFonts w:ascii="Arial" w:hAnsi="Arial" w:cs="Arial"/>
                <w:sz w:val="18"/>
                <w:szCs w:val="20"/>
              </w:rPr>
            </w:pPr>
            <w:r>
              <w:rPr>
                <w:rFonts w:ascii="Arial" w:hAnsi="Arial" w:cs="Arial"/>
                <w:sz w:val="18"/>
                <w:szCs w:val="20"/>
              </w:rPr>
              <w:t>Column A</w:t>
            </w:r>
          </w:p>
        </w:tc>
        <w:tc>
          <w:tcPr>
            <w:tcW w:w="4320" w:type="dxa"/>
            <w:gridSpan w:val="6"/>
            <w:vAlign w:val="center"/>
          </w:tcPr>
          <w:p w14:paraId="64E9C3C4" w14:textId="77777777" w:rsidR="00B67FCF" w:rsidRDefault="00B67FCF">
            <w:pPr>
              <w:spacing w:after="20"/>
              <w:jc w:val="center"/>
              <w:rPr>
                <w:rFonts w:ascii="Arial" w:hAnsi="Arial" w:cs="Arial"/>
                <w:sz w:val="18"/>
                <w:szCs w:val="20"/>
              </w:rPr>
            </w:pPr>
            <w:r>
              <w:rPr>
                <w:rFonts w:ascii="Arial" w:hAnsi="Arial" w:cs="Arial"/>
                <w:sz w:val="18"/>
                <w:szCs w:val="20"/>
              </w:rPr>
              <w:t>Column B</w:t>
            </w:r>
          </w:p>
        </w:tc>
        <w:tc>
          <w:tcPr>
            <w:tcW w:w="1980" w:type="dxa"/>
            <w:gridSpan w:val="3"/>
          </w:tcPr>
          <w:p w14:paraId="770830A2" w14:textId="77777777" w:rsidR="00B67FCF" w:rsidRDefault="00B67FCF">
            <w:pPr>
              <w:jc w:val="center"/>
              <w:rPr>
                <w:rFonts w:ascii="Arial" w:hAnsi="Arial" w:cs="Arial"/>
                <w:sz w:val="18"/>
              </w:rPr>
            </w:pPr>
            <w:r>
              <w:rPr>
                <w:rFonts w:ascii="Arial" w:hAnsi="Arial" w:cs="Arial"/>
                <w:sz w:val="18"/>
              </w:rPr>
              <w:t xml:space="preserve">Reimbursement Amount </w:t>
            </w:r>
          </w:p>
        </w:tc>
      </w:tr>
      <w:tr w:rsidR="00B67FCF" w14:paraId="45D4FF81" w14:textId="77777777" w:rsidTr="00E02D49">
        <w:trPr>
          <w:cantSplit/>
        </w:trPr>
        <w:tc>
          <w:tcPr>
            <w:tcW w:w="1890" w:type="dxa"/>
            <w:gridSpan w:val="4"/>
            <w:tcBorders>
              <w:bottom w:val="nil"/>
            </w:tcBorders>
            <w:vAlign w:val="center"/>
          </w:tcPr>
          <w:p w14:paraId="4FDC3306" w14:textId="77777777" w:rsidR="00B67FCF" w:rsidRDefault="00B67FCF">
            <w:pPr>
              <w:jc w:val="right"/>
              <w:rPr>
                <w:rFonts w:ascii="Arial" w:hAnsi="Arial" w:cs="Arial"/>
                <w:sz w:val="18"/>
              </w:rPr>
            </w:pPr>
            <w:r>
              <w:rPr>
                <w:rFonts w:ascii="Arial" w:hAnsi="Arial" w:cs="Arial"/>
                <w:sz w:val="18"/>
                <w:szCs w:val="20"/>
              </w:rPr>
              <w:t>(1) Travel</w:t>
            </w:r>
            <w:r w:rsidR="001E6EAB">
              <w:rPr>
                <w:rFonts w:ascii="Arial" w:hAnsi="Arial" w:cs="Arial"/>
                <w:sz w:val="18"/>
                <w:szCs w:val="20"/>
              </w:rPr>
              <w:t>:</w:t>
            </w:r>
          </w:p>
          <w:p w14:paraId="4D9E4BE3" w14:textId="77777777" w:rsidR="00B67FCF" w:rsidRDefault="00B67FCF">
            <w:pPr>
              <w:jc w:val="right"/>
              <w:rPr>
                <w:rFonts w:ascii="Arial" w:hAnsi="Arial" w:cs="Arial"/>
                <w:sz w:val="18"/>
              </w:rPr>
            </w:pPr>
            <w:r>
              <w:rPr>
                <w:rFonts w:ascii="Arial" w:hAnsi="Arial" w:cs="Arial"/>
                <w:sz w:val="18"/>
                <w:szCs w:val="20"/>
              </w:rPr>
              <w:t xml:space="preserve">The more </w:t>
            </w:r>
            <w:proofErr w:type="gramStart"/>
            <w:r>
              <w:rPr>
                <w:rFonts w:ascii="Arial" w:hAnsi="Arial" w:cs="Arial"/>
                <w:sz w:val="18"/>
                <w:szCs w:val="20"/>
              </w:rPr>
              <w:t>cost effective</w:t>
            </w:r>
            <w:proofErr w:type="gramEnd"/>
            <w:r>
              <w:rPr>
                <w:rFonts w:ascii="Arial" w:hAnsi="Arial" w:cs="Arial"/>
                <w:sz w:val="18"/>
                <w:szCs w:val="20"/>
              </w:rPr>
              <w:t xml:space="preserve"> mode of travel reasonably available shall be approved by using:</w:t>
            </w:r>
          </w:p>
        </w:tc>
        <w:tc>
          <w:tcPr>
            <w:tcW w:w="3600" w:type="dxa"/>
            <w:gridSpan w:val="4"/>
            <w:tcBorders>
              <w:bottom w:val="single" w:sz="12" w:space="0" w:color="auto"/>
            </w:tcBorders>
            <w:vAlign w:val="center"/>
          </w:tcPr>
          <w:p w14:paraId="4CD23415" w14:textId="77777777" w:rsidR="00B67FCF" w:rsidRDefault="00B67FCF">
            <w:pPr>
              <w:jc w:val="both"/>
              <w:rPr>
                <w:rFonts w:ascii="Arial" w:hAnsi="Arial" w:cs="Arial"/>
                <w:sz w:val="18"/>
              </w:rPr>
            </w:pPr>
            <w:r>
              <w:rPr>
                <w:rFonts w:ascii="Arial" w:hAnsi="Arial" w:cs="Arial"/>
                <w:sz w:val="18"/>
                <w:szCs w:val="20"/>
              </w:rPr>
              <w:t>The actual cost of transportation for the individual and family, if any, by the most economical public transportation the individual and family reasonably can be expected to take from the individual's old residence to the individual’s new residence in the area of relocation</w:t>
            </w:r>
          </w:p>
        </w:tc>
        <w:tc>
          <w:tcPr>
            <w:tcW w:w="4320" w:type="dxa"/>
            <w:gridSpan w:val="6"/>
            <w:tcBorders>
              <w:bottom w:val="single" w:sz="8" w:space="0" w:color="auto"/>
            </w:tcBorders>
            <w:vAlign w:val="center"/>
          </w:tcPr>
          <w:p w14:paraId="3724E3B2" w14:textId="0F767998" w:rsidR="00B67FCF" w:rsidRDefault="00B67FCF">
            <w:pPr>
              <w:spacing w:after="20"/>
              <w:jc w:val="both"/>
              <w:rPr>
                <w:rFonts w:ascii="Arial" w:hAnsi="Arial" w:cs="Arial"/>
                <w:sz w:val="18"/>
              </w:rPr>
            </w:pPr>
            <w:r>
              <w:rPr>
                <w:rFonts w:ascii="Arial" w:hAnsi="Arial" w:cs="Arial"/>
                <w:sz w:val="18"/>
                <w:szCs w:val="20"/>
              </w:rPr>
              <w:t xml:space="preserve">The cost per mile at the prevailing mileage rate authorized under the federal travel regulations (41 CFR Part 101-7) for the usually traveled route from the individual's old residence to the individual's new residence in the area of relocation. </w:t>
            </w:r>
            <w:r w:rsidRPr="000A2A48">
              <w:rPr>
                <w:rFonts w:ascii="Arial" w:hAnsi="Arial" w:cs="Arial"/>
                <w:sz w:val="18"/>
                <w:szCs w:val="20"/>
              </w:rPr>
              <w:t xml:space="preserve">No additional mileage shall be payable for family members traveling on the same trip in the same vehicle.  </w:t>
            </w:r>
            <w:hyperlink w:history="1">
              <w:r w:rsidR="002F5569" w:rsidRPr="000A2A48">
                <w:rPr>
                  <w:rStyle w:val="Hyperlink"/>
                  <w:rFonts w:ascii="Arial" w:hAnsi="Arial" w:cs="Arial"/>
                  <w:color w:val="auto"/>
                  <w:u w:val="none"/>
                </w:rPr>
                <w:t xml:space="preserve"> </w:t>
              </w:r>
              <w:r w:rsidR="002F5569" w:rsidRPr="000A2A48">
                <w:rPr>
                  <w:rStyle w:val="Hyperlink"/>
                  <w:rFonts w:ascii="Arial" w:hAnsi="Arial" w:cs="Arial"/>
                  <w:color w:val="auto"/>
                  <w:sz w:val="20"/>
                  <w:szCs w:val="20"/>
                  <w:u w:val="none"/>
                </w:rPr>
                <w:t xml:space="preserve">The training plan </w:t>
              </w:r>
              <w:proofErr w:type="gramStart"/>
              <w:r w:rsidR="002F5569" w:rsidRPr="000A2A48">
                <w:rPr>
                  <w:rStyle w:val="Hyperlink"/>
                  <w:rFonts w:ascii="Arial" w:hAnsi="Arial" w:cs="Arial"/>
                  <w:color w:val="auto"/>
                  <w:sz w:val="20"/>
                  <w:szCs w:val="20"/>
                  <w:u w:val="none"/>
                </w:rPr>
                <w:t>has to</w:t>
              </w:r>
              <w:proofErr w:type="gramEnd"/>
              <w:r w:rsidR="002F5569" w:rsidRPr="000A2A48">
                <w:rPr>
                  <w:rStyle w:val="Hyperlink"/>
                  <w:rFonts w:ascii="Arial" w:hAnsi="Arial" w:cs="Arial"/>
                  <w:color w:val="auto"/>
                  <w:sz w:val="20"/>
                  <w:szCs w:val="20"/>
                  <w:u w:val="none"/>
                </w:rPr>
                <w:t xml:space="preserve"> be approved first before we can reimburse any application fees, if not already included in the TUITION and fees from the school.</w:t>
              </w:r>
              <w:r w:rsidR="002F5569" w:rsidRPr="00026797">
                <w:rPr>
                  <w:rStyle w:val="Hyperlink"/>
                  <w:rFonts w:ascii="Arial" w:hAnsi="Arial" w:cs="Arial"/>
                  <w:b/>
                  <w:bCs/>
                  <w:sz w:val="20"/>
                  <w:szCs w:val="20"/>
                </w:rPr>
                <w:t xml:space="preserve"> </w:t>
              </w:r>
            </w:hyperlink>
          </w:p>
        </w:tc>
        <w:tc>
          <w:tcPr>
            <w:tcW w:w="1980" w:type="dxa"/>
            <w:gridSpan w:val="3"/>
            <w:tcBorders>
              <w:bottom w:val="single" w:sz="24" w:space="0" w:color="auto"/>
            </w:tcBorders>
            <w:vAlign w:val="center"/>
          </w:tcPr>
          <w:p w14:paraId="1D3FE3E1" w14:textId="77777777" w:rsidR="00B67FCF" w:rsidRDefault="00B67FCF">
            <w:pPr>
              <w:jc w:val="center"/>
              <w:rPr>
                <w:rFonts w:ascii="Arial" w:hAnsi="Arial" w:cs="Arial"/>
                <w:sz w:val="18"/>
              </w:rPr>
            </w:pPr>
          </w:p>
          <w:p w14:paraId="3715FBC4" w14:textId="77777777" w:rsidR="00B67FCF" w:rsidRDefault="00B67FCF">
            <w:pPr>
              <w:jc w:val="center"/>
              <w:rPr>
                <w:rFonts w:ascii="Arial" w:hAnsi="Arial" w:cs="Arial"/>
                <w:sz w:val="18"/>
              </w:rPr>
            </w:pPr>
          </w:p>
          <w:p w14:paraId="61685D8D" w14:textId="77777777" w:rsidR="00B67FCF" w:rsidRDefault="00B67FCF">
            <w:pPr>
              <w:jc w:val="center"/>
              <w:rPr>
                <w:rFonts w:ascii="Arial" w:hAnsi="Arial" w:cs="Arial"/>
                <w:sz w:val="18"/>
              </w:rPr>
            </w:pPr>
            <w:r>
              <w:rPr>
                <w:rFonts w:ascii="Arial" w:hAnsi="Arial" w:cs="Arial"/>
                <w:sz w:val="18"/>
              </w:rPr>
              <w:t>Record total amount(s) from column A and/or column B</w:t>
            </w:r>
          </w:p>
          <w:p w14:paraId="7BD9D1C5" w14:textId="77777777" w:rsidR="00B67FCF" w:rsidRDefault="00B67FCF">
            <w:pPr>
              <w:jc w:val="center"/>
              <w:rPr>
                <w:rFonts w:ascii="Arial" w:hAnsi="Arial" w:cs="Arial"/>
                <w:sz w:val="18"/>
              </w:rPr>
            </w:pPr>
          </w:p>
          <w:p w14:paraId="6E5173D1" w14:textId="77777777" w:rsidR="00B67FCF" w:rsidRDefault="00B67FCF">
            <w:pPr>
              <w:jc w:val="center"/>
              <w:rPr>
                <w:rFonts w:ascii="Arial" w:hAnsi="Arial" w:cs="Arial"/>
                <w:sz w:val="18"/>
              </w:rPr>
            </w:pPr>
          </w:p>
        </w:tc>
      </w:tr>
      <w:tr w:rsidR="00B67FCF" w14:paraId="56E59A4A" w14:textId="77777777" w:rsidTr="00E02D49">
        <w:trPr>
          <w:cantSplit/>
          <w:trHeight w:hRule="exact" w:val="288"/>
        </w:trPr>
        <w:tc>
          <w:tcPr>
            <w:tcW w:w="1890" w:type="dxa"/>
            <w:gridSpan w:val="4"/>
            <w:vMerge w:val="restart"/>
            <w:tcBorders>
              <w:right w:val="single" w:sz="12" w:space="0" w:color="auto"/>
            </w:tcBorders>
            <w:vAlign w:val="center"/>
          </w:tcPr>
          <w:p w14:paraId="175AC4F8" w14:textId="77777777" w:rsidR="00B67FCF" w:rsidRDefault="00B67FCF">
            <w:pPr>
              <w:jc w:val="right"/>
              <w:rPr>
                <w:rFonts w:ascii="Arial" w:hAnsi="Arial" w:cs="Arial"/>
                <w:sz w:val="18"/>
              </w:rPr>
            </w:pPr>
            <w:r>
              <w:rPr>
                <w:rFonts w:ascii="Arial" w:hAnsi="Arial" w:cs="Arial"/>
                <w:sz w:val="18"/>
              </w:rPr>
              <w:t>Worker and family</w:t>
            </w:r>
          </w:p>
        </w:tc>
        <w:tc>
          <w:tcPr>
            <w:tcW w:w="3600" w:type="dxa"/>
            <w:gridSpan w:val="4"/>
            <w:tcBorders>
              <w:top w:val="single" w:sz="12" w:space="0" w:color="auto"/>
              <w:left w:val="single" w:sz="12" w:space="0" w:color="auto"/>
              <w:bottom w:val="nil"/>
              <w:right w:val="single" w:sz="12" w:space="0" w:color="auto"/>
            </w:tcBorders>
          </w:tcPr>
          <w:p w14:paraId="10430E0D" w14:textId="77777777" w:rsidR="00B67FCF" w:rsidRDefault="00B67FCF">
            <w:pPr>
              <w:jc w:val="center"/>
              <w:rPr>
                <w:rFonts w:ascii="Arial" w:hAnsi="Arial" w:cs="Arial"/>
                <w:sz w:val="18"/>
              </w:rPr>
            </w:pPr>
            <w:r>
              <w:rPr>
                <w:rFonts w:ascii="Arial" w:hAnsi="Arial" w:cs="Arial"/>
                <w:sz w:val="18"/>
              </w:rPr>
              <w:t xml:space="preserve"> Travel by public transportation </w:t>
            </w:r>
          </w:p>
        </w:tc>
        <w:tc>
          <w:tcPr>
            <w:tcW w:w="3060" w:type="dxa"/>
            <w:gridSpan w:val="5"/>
            <w:vMerge w:val="restart"/>
            <w:tcBorders>
              <w:top w:val="single" w:sz="12" w:space="0" w:color="auto"/>
              <w:left w:val="single" w:sz="12" w:space="0" w:color="auto"/>
              <w:right w:val="single" w:sz="12" w:space="0" w:color="auto"/>
            </w:tcBorders>
            <w:vAlign w:val="center"/>
          </w:tcPr>
          <w:p w14:paraId="777EC5C9" w14:textId="77777777" w:rsidR="00B67FCF" w:rsidRDefault="00B67FCF">
            <w:pPr>
              <w:jc w:val="center"/>
              <w:rPr>
                <w:rFonts w:ascii="Arial" w:hAnsi="Arial" w:cs="Arial"/>
                <w:sz w:val="18"/>
              </w:rPr>
            </w:pPr>
            <w:r>
              <w:rPr>
                <w:rFonts w:ascii="Arial" w:hAnsi="Arial" w:cs="Arial"/>
                <w:sz w:val="18"/>
              </w:rPr>
              <w:t>_____ miles @ $</w:t>
            </w:r>
            <w:bookmarkStart w:id="8" w:name="Text16"/>
            <w:r>
              <w:rPr>
                <w:rFonts w:ascii="Arial" w:hAnsi="Arial" w:cs="Arial"/>
                <w:sz w:val="18"/>
                <w:u w:val="single"/>
              </w:rPr>
              <w:fldChar w:fldCharType="begin">
                <w:ffData>
                  <w:name w:val="Text16"/>
                  <w:enabled/>
                  <w:calcOnExit w:val="0"/>
                  <w:textInput>
                    <w:maxLength w:val="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8"/>
            <w:r>
              <w:rPr>
                <w:rFonts w:ascii="Arial" w:hAnsi="Arial" w:cs="Arial"/>
                <w:sz w:val="18"/>
              </w:rPr>
              <w:t xml:space="preserve"> per mile, reflecting travel by  ______ auto(s)</w:t>
            </w:r>
          </w:p>
        </w:tc>
        <w:tc>
          <w:tcPr>
            <w:tcW w:w="1260" w:type="dxa"/>
            <w:tcBorders>
              <w:top w:val="single" w:sz="12" w:space="0" w:color="auto"/>
              <w:left w:val="single" w:sz="12" w:space="0" w:color="auto"/>
              <w:bottom w:val="nil"/>
              <w:right w:val="single" w:sz="24" w:space="0" w:color="auto"/>
            </w:tcBorders>
          </w:tcPr>
          <w:p w14:paraId="5576B1A5" w14:textId="77777777" w:rsidR="00B67FCF" w:rsidRDefault="00B67FCF">
            <w:pPr>
              <w:jc w:val="center"/>
              <w:rPr>
                <w:rFonts w:ascii="Arial" w:hAnsi="Arial" w:cs="Arial"/>
                <w:sz w:val="18"/>
              </w:rPr>
            </w:pPr>
            <w:r>
              <w:rPr>
                <w:rFonts w:ascii="Arial" w:hAnsi="Arial" w:cs="Arial"/>
                <w:sz w:val="18"/>
              </w:rPr>
              <w:t>Cost</w:t>
            </w:r>
          </w:p>
        </w:tc>
        <w:tc>
          <w:tcPr>
            <w:tcW w:w="1980" w:type="dxa"/>
            <w:gridSpan w:val="3"/>
            <w:vMerge w:val="restart"/>
            <w:tcBorders>
              <w:top w:val="single" w:sz="24" w:space="0" w:color="auto"/>
              <w:left w:val="single" w:sz="24" w:space="0" w:color="auto"/>
              <w:right w:val="single" w:sz="24" w:space="0" w:color="auto"/>
            </w:tcBorders>
            <w:vAlign w:val="center"/>
          </w:tcPr>
          <w:p w14:paraId="4589EA12" w14:textId="77777777" w:rsidR="00B67FCF" w:rsidRDefault="00B67FCF">
            <w:pPr>
              <w:jc w:val="center"/>
              <w:rPr>
                <w:rFonts w:ascii="Arial" w:hAnsi="Arial" w:cs="Arial"/>
                <w:sz w:val="18"/>
              </w:rPr>
            </w:pPr>
            <w:r>
              <w:rPr>
                <w:rFonts w:ascii="Arial" w:hAnsi="Arial" w:cs="Arial"/>
                <w:sz w:val="18"/>
              </w:rPr>
              <w:t>$_________</w:t>
            </w:r>
          </w:p>
        </w:tc>
      </w:tr>
      <w:tr w:rsidR="00B67FCF" w14:paraId="62351846" w14:textId="77777777" w:rsidTr="00E02D49">
        <w:trPr>
          <w:cantSplit/>
          <w:trHeight w:hRule="exact" w:val="232"/>
        </w:trPr>
        <w:tc>
          <w:tcPr>
            <w:tcW w:w="1890" w:type="dxa"/>
            <w:gridSpan w:val="4"/>
            <w:vMerge/>
            <w:tcBorders>
              <w:bottom w:val="single" w:sz="8" w:space="0" w:color="auto"/>
              <w:right w:val="single" w:sz="12" w:space="0" w:color="auto"/>
            </w:tcBorders>
            <w:vAlign w:val="center"/>
          </w:tcPr>
          <w:p w14:paraId="415CFC59" w14:textId="77777777" w:rsidR="00B67FCF" w:rsidRDefault="00B67FCF">
            <w:pPr>
              <w:jc w:val="right"/>
              <w:rPr>
                <w:rFonts w:ascii="Arial" w:hAnsi="Arial" w:cs="Arial"/>
                <w:sz w:val="18"/>
              </w:rPr>
            </w:pPr>
          </w:p>
        </w:tc>
        <w:tc>
          <w:tcPr>
            <w:tcW w:w="3600" w:type="dxa"/>
            <w:gridSpan w:val="4"/>
            <w:tcBorders>
              <w:top w:val="nil"/>
              <w:left w:val="single" w:sz="12" w:space="0" w:color="auto"/>
              <w:bottom w:val="single" w:sz="12" w:space="0" w:color="auto"/>
              <w:right w:val="single" w:sz="12" w:space="0" w:color="auto"/>
            </w:tcBorders>
            <w:vAlign w:val="center"/>
          </w:tcPr>
          <w:p w14:paraId="2749B8A7" w14:textId="77777777" w:rsidR="00B67FCF" w:rsidRDefault="00B67FCF">
            <w:pPr>
              <w:jc w:val="center"/>
              <w:rPr>
                <w:rFonts w:ascii="Arial" w:hAnsi="Arial" w:cs="Arial"/>
                <w:sz w:val="18"/>
              </w:rPr>
            </w:pPr>
            <w:r>
              <w:rPr>
                <w:rFonts w:ascii="Arial" w:hAnsi="Arial" w:cs="Arial"/>
                <w:sz w:val="18"/>
              </w:rPr>
              <w:t>Method _________ and cost $_________</w:t>
            </w:r>
          </w:p>
        </w:tc>
        <w:tc>
          <w:tcPr>
            <w:tcW w:w="3060" w:type="dxa"/>
            <w:gridSpan w:val="5"/>
            <w:vMerge/>
            <w:tcBorders>
              <w:left w:val="single" w:sz="12" w:space="0" w:color="auto"/>
              <w:bottom w:val="single" w:sz="12" w:space="0" w:color="auto"/>
              <w:right w:val="single" w:sz="12" w:space="0" w:color="auto"/>
            </w:tcBorders>
            <w:vAlign w:val="center"/>
          </w:tcPr>
          <w:p w14:paraId="523D9BBC" w14:textId="77777777" w:rsidR="00B67FCF" w:rsidRDefault="00B67FCF">
            <w:pPr>
              <w:jc w:val="center"/>
              <w:rPr>
                <w:rFonts w:ascii="Arial" w:hAnsi="Arial" w:cs="Arial"/>
                <w:sz w:val="18"/>
              </w:rPr>
            </w:pPr>
          </w:p>
        </w:tc>
        <w:tc>
          <w:tcPr>
            <w:tcW w:w="1260" w:type="dxa"/>
            <w:tcBorders>
              <w:top w:val="nil"/>
              <w:left w:val="single" w:sz="12" w:space="0" w:color="auto"/>
              <w:bottom w:val="single" w:sz="12" w:space="0" w:color="auto"/>
              <w:right w:val="single" w:sz="24" w:space="0" w:color="auto"/>
            </w:tcBorders>
            <w:vAlign w:val="center"/>
          </w:tcPr>
          <w:p w14:paraId="208C5690" w14:textId="77777777" w:rsidR="00B67FCF" w:rsidRDefault="00B67FCF">
            <w:pPr>
              <w:jc w:val="center"/>
              <w:rPr>
                <w:rFonts w:ascii="Arial" w:hAnsi="Arial" w:cs="Arial"/>
                <w:sz w:val="18"/>
              </w:rPr>
            </w:pPr>
            <w:r>
              <w:rPr>
                <w:rFonts w:ascii="Arial" w:hAnsi="Arial" w:cs="Arial"/>
                <w:sz w:val="18"/>
              </w:rPr>
              <w:t>$_________</w:t>
            </w:r>
          </w:p>
        </w:tc>
        <w:tc>
          <w:tcPr>
            <w:tcW w:w="1980" w:type="dxa"/>
            <w:gridSpan w:val="3"/>
            <w:vMerge/>
            <w:tcBorders>
              <w:left w:val="single" w:sz="24" w:space="0" w:color="auto"/>
              <w:bottom w:val="single" w:sz="24" w:space="0" w:color="auto"/>
              <w:right w:val="single" w:sz="24" w:space="0" w:color="auto"/>
            </w:tcBorders>
            <w:vAlign w:val="center"/>
          </w:tcPr>
          <w:p w14:paraId="42E18EEE" w14:textId="77777777" w:rsidR="00B67FCF" w:rsidRDefault="00B67FCF">
            <w:pPr>
              <w:jc w:val="center"/>
              <w:rPr>
                <w:rFonts w:ascii="Arial" w:hAnsi="Arial" w:cs="Arial"/>
                <w:sz w:val="18"/>
              </w:rPr>
            </w:pPr>
          </w:p>
        </w:tc>
      </w:tr>
      <w:tr w:rsidR="00B67FCF" w14:paraId="7331E598" w14:textId="77777777" w:rsidTr="00E02D49">
        <w:trPr>
          <w:cantSplit/>
          <w:trHeight w:hRule="exact" w:val="288"/>
        </w:trPr>
        <w:tc>
          <w:tcPr>
            <w:tcW w:w="1890" w:type="dxa"/>
            <w:gridSpan w:val="4"/>
            <w:vMerge w:val="restart"/>
            <w:tcBorders>
              <w:top w:val="single" w:sz="8" w:space="0" w:color="auto"/>
              <w:right w:val="single" w:sz="12" w:space="0" w:color="auto"/>
            </w:tcBorders>
            <w:vAlign w:val="center"/>
          </w:tcPr>
          <w:p w14:paraId="29F13123" w14:textId="77777777" w:rsidR="00B67FCF" w:rsidRDefault="00B67FCF">
            <w:pPr>
              <w:jc w:val="right"/>
              <w:rPr>
                <w:rFonts w:ascii="Arial" w:hAnsi="Arial" w:cs="Arial"/>
                <w:sz w:val="18"/>
                <w:szCs w:val="20"/>
              </w:rPr>
            </w:pPr>
            <w:r>
              <w:rPr>
                <w:rFonts w:ascii="Arial" w:hAnsi="Arial" w:cs="Arial"/>
                <w:sz w:val="18"/>
                <w:szCs w:val="20"/>
              </w:rPr>
              <w:t xml:space="preserve">Later travel of family </w:t>
            </w:r>
          </w:p>
        </w:tc>
        <w:tc>
          <w:tcPr>
            <w:tcW w:w="3600" w:type="dxa"/>
            <w:gridSpan w:val="4"/>
            <w:tcBorders>
              <w:top w:val="single" w:sz="12" w:space="0" w:color="auto"/>
              <w:left w:val="single" w:sz="12" w:space="0" w:color="auto"/>
              <w:bottom w:val="nil"/>
              <w:right w:val="single" w:sz="12" w:space="0" w:color="auto"/>
            </w:tcBorders>
          </w:tcPr>
          <w:p w14:paraId="24F6E149" w14:textId="77777777" w:rsidR="00B67FCF" w:rsidRDefault="00B67FCF">
            <w:pPr>
              <w:jc w:val="center"/>
              <w:rPr>
                <w:rFonts w:ascii="Arial" w:hAnsi="Arial" w:cs="Arial"/>
                <w:sz w:val="18"/>
              </w:rPr>
            </w:pPr>
            <w:r>
              <w:rPr>
                <w:rFonts w:ascii="Arial" w:hAnsi="Arial" w:cs="Arial"/>
                <w:sz w:val="18"/>
              </w:rPr>
              <w:t xml:space="preserve"> Travel by public transportation </w:t>
            </w:r>
          </w:p>
        </w:tc>
        <w:tc>
          <w:tcPr>
            <w:tcW w:w="3060" w:type="dxa"/>
            <w:gridSpan w:val="5"/>
            <w:vMerge w:val="restart"/>
            <w:tcBorders>
              <w:top w:val="single" w:sz="12" w:space="0" w:color="auto"/>
              <w:left w:val="single" w:sz="12" w:space="0" w:color="auto"/>
              <w:right w:val="single" w:sz="12" w:space="0" w:color="auto"/>
            </w:tcBorders>
            <w:vAlign w:val="center"/>
          </w:tcPr>
          <w:p w14:paraId="2E2D71A1" w14:textId="77777777" w:rsidR="00B67FCF" w:rsidRDefault="00B67FCF">
            <w:pPr>
              <w:jc w:val="center"/>
              <w:rPr>
                <w:rFonts w:ascii="Arial" w:hAnsi="Arial" w:cs="Arial"/>
                <w:sz w:val="18"/>
              </w:rPr>
            </w:pPr>
            <w:r>
              <w:rPr>
                <w:rFonts w:ascii="Arial" w:hAnsi="Arial" w:cs="Arial"/>
                <w:sz w:val="18"/>
              </w:rPr>
              <w:t>_____ miles @ $</w:t>
            </w:r>
            <w:r>
              <w:rPr>
                <w:rFonts w:ascii="Arial" w:hAnsi="Arial" w:cs="Arial"/>
                <w:sz w:val="18"/>
                <w:u w:val="single"/>
              </w:rPr>
              <w:fldChar w:fldCharType="begin">
                <w:ffData>
                  <w:name w:val=""/>
                  <w:enabled/>
                  <w:calcOnExit w:val="0"/>
                  <w:textInput>
                    <w:maxLength w:val="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r>
              <w:rPr>
                <w:rFonts w:ascii="Arial" w:hAnsi="Arial" w:cs="Arial"/>
                <w:sz w:val="18"/>
                <w:u w:val="single"/>
              </w:rPr>
              <w:t xml:space="preserve"> </w:t>
            </w:r>
            <w:r>
              <w:rPr>
                <w:rFonts w:ascii="Arial" w:hAnsi="Arial" w:cs="Arial"/>
                <w:sz w:val="18"/>
              </w:rPr>
              <w:t>per mile, reflecting travel by  ______ auto(s)</w:t>
            </w:r>
          </w:p>
        </w:tc>
        <w:tc>
          <w:tcPr>
            <w:tcW w:w="1260" w:type="dxa"/>
            <w:tcBorders>
              <w:top w:val="single" w:sz="12" w:space="0" w:color="auto"/>
              <w:left w:val="single" w:sz="12" w:space="0" w:color="auto"/>
              <w:bottom w:val="nil"/>
              <w:right w:val="single" w:sz="24" w:space="0" w:color="auto"/>
            </w:tcBorders>
          </w:tcPr>
          <w:p w14:paraId="206D0B9A" w14:textId="77777777" w:rsidR="00B67FCF" w:rsidRDefault="00B67FCF">
            <w:pPr>
              <w:jc w:val="center"/>
              <w:rPr>
                <w:rFonts w:ascii="Arial" w:hAnsi="Arial" w:cs="Arial"/>
                <w:sz w:val="18"/>
              </w:rPr>
            </w:pPr>
            <w:r>
              <w:rPr>
                <w:rFonts w:ascii="Arial" w:hAnsi="Arial" w:cs="Arial"/>
                <w:sz w:val="18"/>
              </w:rPr>
              <w:t>Cost</w:t>
            </w:r>
          </w:p>
        </w:tc>
        <w:tc>
          <w:tcPr>
            <w:tcW w:w="1980" w:type="dxa"/>
            <w:gridSpan w:val="3"/>
            <w:vMerge w:val="restart"/>
            <w:tcBorders>
              <w:top w:val="single" w:sz="24" w:space="0" w:color="auto"/>
              <w:left w:val="single" w:sz="24" w:space="0" w:color="auto"/>
              <w:right w:val="single" w:sz="24" w:space="0" w:color="auto"/>
            </w:tcBorders>
            <w:vAlign w:val="center"/>
          </w:tcPr>
          <w:p w14:paraId="1262CBD2" w14:textId="77777777" w:rsidR="00B67FCF" w:rsidRDefault="00B67FCF">
            <w:pPr>
              <w:jc w:val="center"/>
              <w:rPr>
                <w:rFonts w:ascii="Arial" w:hAnsi="Arial" w:cs="Arial"/>
                <w:sz w:val="18"/>
              </w:rPr>
            </w:pPr>
            <w:r>
              <w:rPr>
                <w:rFonts w:ascii="Arial" w:hAnsi="Arial" w:cs="Arial"/>
                <w:sz w:val="18"/>
              </w:rPr>
              <w:t>$_________</w:t>
            </w:r>
          </w:p>
        </w:tc>
      </w:tr>
      <w:tr w:rsidR="00B67FCF" w14:paraId="7C4F4218" w14:textId="77777777" w:rsidTr="00E02D49">
        <w:trPr>
          <w:cantSplit/>
          <w:trHeight w:hRule="exact" w:val="232"/>
        </w:trPr>
        <w:tc>
          <w:tcPr>
            <w:tcW w:w="1890" w:type="dxa"/>
            <w:gridSpan w:val="4"/>
            <w:vMerge/>
            <w:tcBorders>
              <w:right w:val="single" w:sz="12" w:space="0" w:color="auto"/>
            </w:tcBorders>
            <w:vAlign w:val="center"/>
          </w:tcPr>
          <w:p w14:paraId="5C41DBCC" w14:textId="77777777" w:rsidR="00B67FCF" w:rsidRDefault="00B67FCF">
            <w:pPr>
              <w:jc w:val="right"/>
              <w:rPr>
                <w:rFonts w:ascii="Arial" w:hAnsi="Arial" w:cs="Arial"/>
                <w:sz w:val="18"/>
                <w:szCs w:val="20"/>
              </w:rPr>
            </w:pPr>
          </w:p>
        </w:tc>
        <w:tc>
          <w:tcPr>
            <w:tcW w:w="3600" w:type="dxa"/>
            <w:gridSpan w:val="4"/>
            <w:tcBorders>
              <w:top w:val="nil"/>
              <w:left w:val="single" w:sz="12" w:space="0" w:color="auto"/>
              <w:bottom w:val="single" w:sz="12" w:space="0" w:color="auto"/>
              <w:right w:val="single" w:sz="12" w:space="0" w:color="auto"/>
            </w:tcBorders>
            <w:vAlign w:val="center"/>
          </w:tcPr>
          <w:p w14:paraId="659A0A62" w14:textId="77777777" w:rsidR="00B67FCF" w:rsidRDefault="00B67FCF">
            <w:pPr>
              <w:jc w:val="center"/>
              <w:rPr>
                <w:rFonts w:ascii="Arial" w:hAnsi="Arial" w:cs="Arial"/>
                <w:sz w:val="18"/>
              </w:rPr>
            </w:pPr>
            <w:r>
              <w:rPr>
                <w:rFonts w:ascii="Arial" w:hAnsi="Arial" w:cs="Arial"/>
                <w:sz w:val="18"/>
              </w:rPr>
              <w:t>Method _________ and cost $_________</w:t>
            </w:r>
          </w:p>
        </w:tc>
        <w:tc>
          <w:tcPr>
            <w:tcW w:w="3060" w:type="dxa"/>
            <w:gridSpan w:val="5"/>
            <w:vMerge/>
            <w:tcBorders>
              <w:left w:val="single" w:sz="12" w:space="0" w:color="auto"/>
              <w:bottom w:val="single" w:sz="12" w:space="0" w:color="auto"/>
              <w:right w:val="single" w:sz="12" w:space="0" w:color="auto"/>
            </w:tcBorders>
            <w:vAlign w:val="center"/>
          </w:tcPr>
          <w:p w14:paraId="618D334E" w14:textId="77777777" w:rsidR="00B67FCF" w:rsidRDefault="00B67FCF">
            <w:pPr>
              <w:jc w:val="center"/>
              <w:rPr>
                <w:rFonts w:ascii="Arial" w:hAnsi="Arial" w:cs="Arial"/>
                <w:sz w:val="18"/>
              </w:rPr>
            </w:pPr>
          </w:p>
        </w:tc>
        <w:tc>
          <w:tcPr>
            <w:tcW w:w="1260" w:type="dxa"/>
            <w:tcBorders>
              <w:top w:val="nil"/>
              <w:left w:val="single" w:sz="12" w:space="0" w:color="auto"/>
              <w:bottom w:val="single" w:sz="12" w:space="0" w:color="auto"/>
              <w:right w:val="single" w:sz="24" w:space="0" w:color="auto"/>
            </w:tcBorders>
            <w:vAlign w:val="center"/>
          </w:tcPr>
          <w:p w14:paraId="00F63226" w14:textId="77777777" w:rsidR="00B67FCF" w:rsidRDefault="00B67FCF">
            <w:pPr>
              <w:jc w:val="center"/>
              <w:rPr>
                <w:rFonts w:ascii="Arial" w:hAnsi="Arial" w:cs="Arial"/>
                <w:sz w:val="18"/>
              </w:rPr>
            </w:pPr>
            <w:r>
              <w:rPr>
                <w:rFonts w:ascii="Arial" w:hAnsi="Arial" w:cs="Arial"/>
                <w:sz w:val="18"/>
              </w:rPr>
              <w:t>$_________</w:t>
            </w:r>
          </w:p>
        </w:tc>
        <w:tc>
          <w:tcPr>
            <w:tcW w:w="1980" w:type="dxa"/>
            <w:gridSpan w:val="3"/>
            <w:vMerge/>
            <w:tcBorders>
              <w:left w:val="single" w:sz="24" w:space="0" w:color="auto"/>
              <w:bottom w:val="single" w:sz="24" w:space="0" w:color="auto"/>
              <w:right w:val="single" w:sz="24" w:space="0" w:color="auto"/>
            </w:tcBorders>
            <w:vAlign w:val="center"/>
          </w:tcPr>
          <w:p w14:paraId="7FEE841D" w14:textId="77777777" w:rsidR="00B67FCF" w:rsidRDefault="00B67FCF">
            <w:pPr>
              <w:jc w:val="center"/>
              <w:rPr>
                <w:rFonts w:ascii="Arial" w:hAnsi="Arial" w:cs="Arial"/>
                <w:sz w:val="18"/>
              </w:rPr>
            </w:pPr>
          </w:p>
        </w:tc>
      </w:tr>
      <w:tr w:rsidR="00B67FCF" w14:paraId="53E47BAD" w14:textId="77777777" w:rsidTr="00E02D49">
        <w:trPr>
          <w:cantSplit/>
        </w:trPr>
        <w:tc>
          <w:tcPr>
            <w:tcW w:w="1890" w:type="dxa"/>
            <w:gridSpan w:val="4"/>
            <w:vAlign w:val="center"/>
          </w:tcPr>
          <w:p w14:paraId="07A79E50" w14:textId="77777777" w:rsidR="00B67FCF" w:rsidRDefault="00B67FCF" w:rsidP="001E6EAB">
            <w:pPr>
              <w:rPr>
                <w:rFonts w:ascii="Arial" w:hAnsi="Arial" w:cs="Arial"/>
                <w:sz w:val="18"/>
              </w:rPr>
            </w:pPr>
            <w:r>
              <w:rPr>
                <w:rFonts w:ascii="Arial" w:hAnsi="Arial" w:cs="Arial"/>
                <w:sz w:val="18"/>
                <w:szCs w:val="20"/>
              </w:rPr>
              <w:t>(2) Lodging</w:t>
            </w:r>
            <w:r w:rsidR="001E6EAB">
              <w:rPr>
                <w:rFonts w:ascii="Arial" w:hAnsi="Arial" w:cs="Arial"/>
                <w:sz w:val="18"/>
                <w:szCs w:val="20"/>
              </w:rPr>
              <w:t xml:space="preserve"> &amp; </w:t>
            </w:r>
            <w:r>
              <w:rPr>
                <w:rFonts w:ascii="Arial" w:hAnsi="Arial" w:cs="Arial"/>
                <w:sz w:val="18"/>
                <w:szCs w:val="20"/>
              </w:rPr>
              <w:t>meals</w:t>
            </w:r>
            <w:r w:rsidR="001E6EAB">
              <w:rPr>
                <w:rFonts w:ascii="Arial" w:hAnsi="Arial" w:cs="Arial"/>
                <w:sz w:val="18"/>
                <w:szCs w:val="20"/>
              </w:rPr>
              <w:t>:</w:t>
            </w:r>
            <w:r>
              <w:rPr>
                <w:rFonts w:ascii="Arial" w:hAnsi="Arial" w:cs="Arial"/>
                <w:sz w:val="18"/>
                <w:szCs w:val="20"/>
              </w:rPr>
              <w:t xml:space="preserve">  The </w:t>
            </w:r>
            <w:r w:rsidR="001E6EAB">
              <w:rPr>
                <w:rFonts w:ascii="Arial" w:hAnsi="Arial" w:cs="Arial"/>
                <w:sz w:val="18"/>
                <w:szCs w:val="20"/>
              </w:rPr>
              <w:t>a</w:t>
            </w:r>
            <w:r>
              <w:rPr>
                <w:rFonts w:ascii="Arial" w:hAnsi="Arial" w:cs="Arial"/>
                <w:sz w:val="18"/>
                <w:szCs w:val="20"/>
              </w:rPr>
              <w:t>llowable</w:t>
            </w:r>
            <w:r w:rsidR="001E6EAB">
              <w:rPr>
                <w:rFonts w:ascii="Arial" w:hAnsi="Arial" w:cs="Arial"/>
                <w:sz w:val="18"/>
                <w:szCs w:val="20"/>
              </w:rPr>
              <w:t xml:space="preserve"> cost</w:t>
            </w:r>
            <w:r>
              <w:rPr>
                <w:rFonts w:ascii="Arial" w:hAnsi="Arial" w:cs="Arial"/>
                <w:sz w:val="18"/>
                <w:szCs w:val="20"/>
              </w:rPr>
              <w:t xml:space="preserve"> for lodging and meals shall not exceed </w:t>
            </w:r>
            <w:r>
              <w:rPr>
                <w:rFonts w:ascii="Arial" w:hAnsi="Arial" w:cs="Arial"/>
                <w:i/>
                <w:iCs/>
                <w:sz w:val="18"/>
                <w:szCs w:val="20"/>
              </w:rPr>
              <w:t>the lesser of:</w:t>
            </w:r>
          </w:p>
        </w:tc>
        <w:tc>
          <w:tcPr>
            <w:tcW w:w="3600" w:type="dxa"/>
            <w:gridSpan w:val="4"/>
            <w:tcBorders>
              <w:top w:val="single" w:sz="12" w:space="0" w:color="auto"/>
              <w:bottom w:val="single" w:sz="12" w:space="0" w:color="auto"/>
            </w:tcBorders>
            <w:vAlign w:val="center"/>
          </w:tcPr>
          <w:p w14:paraId="447125D3" w14:textId="77777777" w:rsidR="00B67FCF" w:rsidRDefault="00B67FCF">
            <w:pPr>
              <w:pStyle w:val="BodyText2"/>
            </w:pPr>
            <w:r>
              <w:t xml:space="preserve">The actual cost to the individual of lodging and meals for the individual </w:t>
            </w:r>
            <w:r>
              <w:rPr>
                <w:i/>
                <w:iCs/>
                <w:u w:val="single"/>
              </w:rPr>
              <w:t>and</w:t>
            </w:r>
            <w:r>
              <w:t xml:space="preserve"> each member of the individual's family while in travel status</w:t>
            </w:r>
          </w:p>
          <w:p w14:paraId="43C4E36C" w14:textId="77777777" w:rsidR="00B67FCF" w:rsidRDefault="00B67FCF">
            <w:pPr>
              <w:jc w:val="center"/>
              <w:rPr>
                <w:rFonts w:ascii="Arial" w:hAnsi="Arial" w:cs="Arial"/>
                <w:sz w:val="18"/>
              </w:rPr>
            </w:pPr>
          </w:p>
        </w:tc>
        <w:tc>
          <w:tcPr>
            <w:tcW w:w="4320" w:type="dxa"/>
            <w:gridSpan w:val="6"/>
            <w:tcBorders>
              <w:top w:val="single" w:sz="12" w:space="0" w:color="auto"/>
              <w:bottom w:val="single" w:sz="12" w:space="0" w:color="auto"/>
            </w:tcBorders>
            <w:shd w:val="clear" w:color="auto" w:fill="CCCCCC"/>
            <w:vAlign w:val="center"/>
          </w:tcPr>
          <w:p w14:paraId="328C65A9" w14:textId="4A21D181" w:rsidR="00B67FCF" w:rsidRPr="000A2A48" w:rsidRDefault="00B67FCF">
            <w:pPr>
              <w:spacing w:after="20"/>
              <w:jc w:val="both"/>
              <w:rPr>
                <w:rFonts w:ascii="Arial" w:hAnsi="Arial" w:cs="Arial"/>
                <w:sz w:val="18"/>
                <w:szCs w:val="20"/>
              </w:rPr>
            </w:pPr>
            <w:r>
              <w:rPr>
                <w:rFonts w:ascii="Arial" w:hAnsi="Arial" w:cs="Arial"/>
                <w:sz w:val="18"/>
                <w:szCs w:val="20"/>
              </w:rPr>
              <w:t>50 percent of the prevailing per diem allowance rate authorized under the federal travel regulations (</w:t>
            </w:r>
            <w:hyperlink r:id="rId5" w:history="1">
              <w:r w:rsidR="000A2A48" w:rsidRPr="000A2A48">
                <w:rPr>
                  <w:rStyle w:val="Hyperlink"/>
                  <w:sz w:val="20"/>
                  <w:szCs w:val="20"/>
                </w:rPr>
                <w:t>41 CFR chapters 300 through 304</w:t>
              </w:r>
            </w:hyperlink>
            <w:r>
              <w:rPr>
                <w:rFonts w:ascii="Arial" w:hAnsi="Arial" w:cs="Arial"/>
                <w:sz w:val="18"/>
                <w:szCs w:val="20"/>
              </w:rPr>
              <w:t xml:space="preserve">) </w:t>
            </w:r>
            <w:r>
              <w:rPr>
                <w:rFonts w:ascii="Arial" w:hAnsi="Arial" w:cs="Arial"/>
                <w:i/>
                <w:iCs/>
                <w:sz w:val="18"/>
                <w:szCs w:val="20"/>
              </w:rPr>
              <w:t xml:space="preserve">for the locality to which the relocation is made. </w:t>
            </w:r>
            <w:hyperlink r:id="rId6" w:history="1">
              <w:r>
                <w:rPr>
                  <w:rStyle w:val="Hyperlink"/>
                  <w:rFonts w:ascii="Arial" w:hAnsi="Arial" w:cs="Arial"/>
                  <w:sz w:val="18"/>
                  <w:szCs w:val="20"/>
                </w:rPr>
                <w:t>www.gsa.gov</w:t>
              </w:r>
            </w:hyperlink>
            <w:r>
              <w:rPr>
                <w:rFonts w:ascii="Arial" w:hAnsi="Arial" w:cs="Arial"/>
                <w:sz w:val="18"/>
                <w:szCs w:val="20"/>
              </w:rPr>
              <w:t xml:space="preserve"> - per diem rates.</w:t>
            </w:r>
            <w:r w:rsidR="00C35F2B">
              <w:rPr>
                <w:rFonts w:ascii="Arial" w:hAnsi="Arial" w:cs="Arial"/>
                <w:sz w:val="18"/>
                <w:szCs w:val="20"/>
              </w:rPr>
              <w:t xml:space="preserve"> </w:t>
            </w:r>
            <w:r>
              <w:rPr>
                <w:rFonts w:ascii="Arial" w:hAnsi="Arial" w:cs="Arial"/>
                <w:sz w:val="18"/>
                <w:szCs w:val="20"/>
              </w:rPr>
              <w:t>(TO BE FILLED IN BY TRADE UNIT)</w:t>
            </w:r>
          </w:p>
        </w:tc>
        <w:tc>
          <w:tcPr>
            <w:tcW w:w="1980" w:type="dxa"/>
            <w:gridSpan w:val="3"/>
            <w:tcBorders>
              <w:top w:val="single" w:sz="24" w:space="0" w:color="auto"/>
              <w:bottom w:val="single" w:sz="12" w:space="0" w:color="auto"/>
            </w:tcBorders>
            <w:vAlign w:val="center"/>
          </w:tcPr>
          <w:p w14:paraId="4F24DAA3" w14:textId="77777777" w:rsidR="00B67FCF" w:rsidRDefault="00B67FCF">
            <w:pPr>
              <w:jc w:val="center"/>
              <w:rPr>
                <w:rFonts w:ascii="Arial" w:hAnsi="Arial" w:cs="Arial"/>
                <w:sz w:val="18"/>
              </w:rPr>
            </w:pPr>
            <w:r>
              <w:rPr>
                <w:rFonts w:ascii="Arial" w:hAnsi="Arial" w:cs="Arial"/>
                <w:sz w:val="18"/>
              </w:rPr>
              <w:t xml:space="preserve">Record </w:t>
            </w:r>
            <w:r>
              <w:rPr>
                <w:rFonts w:ascii="Arial" w:hAnsi="Arial" w:cs="Arial"/>
                <w:i/>
                <w:iCs/>
                <w:sz w:val="18"/>
              </w:rPr>
              <w:t>either</w:t>
            </w:r>
            <w:r>
              <w:rPr>
                <w:rFonts w:ascii="Arial" w:hAnsi="Arial" w:cs="Arial"/>
                <w:sz w:val="18"/>
              </w:rPr>
              <w:t xml:space="preserve"> the total amount from column A </w:t>
            </w:r>
            <w:r>
              <w:rPr>
                <w:rFonts w:ascii="Arial" w:hAnsi="Arial" w:cs="Arial"/>
                <w:i/>
                <w:iCs/>
                <w:sz w:val="18"/>
              </w:rPr>
              <w:t>or</w:t>
            </w:r>
            <w:r>
              <w:rPr>
                <w:rFonts w:ascii="Arial" w:hAnsi="Arial" w:cs="Arial"/>
                <w:sz w:val="18"/>
              </w:rPr>
              <w:t xml:space="preserve"> the amount from column B, </w:t>
            </w:r>
            <w:r>
              <w:rPr>
                <w:rFonts w:ascii="Arial" w:hAnsi="Arial" w:cs="Arial"/>
                <w:i/>
                <w:iCs/>
                <w:sz w:val="18"/>
              </w:rPr>
              <w:t>whichever is less</w:t>
            </w:r>
          </w:p>
        </w:tc>
      </w:tr>
      <w:tr w:rsidR="00B67FCF" w14:paraId="4530F1BC" w14:textId="77777777" w:rsidTr="00E02D49">
        <w:trPr>
          <w:cantSplit/>
          <w:trHeight w:hRule="exact" w:val="360"/>
        </w:trPr>
        <w:tc>
          <w:tcPr>
            <w:tcW w:w="1170" w:type="dxa"/>
            <w:gridSpan w:val="2"/>
            <w:vMerge w:val="restart"/>
            <w:vAlign w:val="center"/>
          </w:tcPr>
          <w:p w14:paraId="7F697B3A" w14:textId="77777777" w:rsidR="00B67FCF" w:rsidRDefault="00B67FCF">
            <w:pPr>
              <w:jc w:val="center"/>
              <w:rPr>
                <w:rFonts w:ascii="Arial" w:hAnsi="Arial" w:cs="Arial"/>
                <w:sz w:val="18"/>
              </w:rPr>
            </w:pPr>
            <w:r>
              <w:rPr>
                <w:rFonts w:ascii="Arial" w:hAnsi="Arial" w:cs="Arial"/>
                <w:sz w:val="18"/>
              </w:rPr>
              <w:t>Travel of self and family</w:t>
            </w:r>
          </w:p>
        </w:tc>
        <w:tc>
          <w:tcPr>
            <w:tcW w:w="720" w:type="dxa"/>
            <w:gridSpan w:val="2"/>
            <w:tcBorders>
              <w:right w:val="single" w:sz="12" w:space="0" w:color="auto"/>
            </w:tcBorders>
          </w:tcPr>
          <w:p w14:paraId="0CA9690B" w14:textId="77777777" w:rsidR="00B67FCF" w:rsidRDefault="00B67FCF">
            <w:pPr>
              <w:jc w:val="right"/>
              <w:rPr>
                <w:rFonts w:ascii="Arial" w:hAnsi="Arial" w:cs="Arial"/>
                <w:sz w:val="18"/>
              </w:rPr>
            </w:pPr>
            <w:r>
              <w:rPr>
                <w:rFonts w:ascii="Arial" w:hAnsi="Arial" w:cs="Arial"/>
                <w:sz w:val="18"/>
              </w:rPr>
              <w:t>Day 1</w:t>
            </w:r>
          </w:p>
        </w:tc>
        <w:tc>
          <w:tcPr>
            <w:tcW w:w="1800" w:type="dxa"/>
            <w:gridSpan w:val="2"/>
            <w:tcBorders>
              <w:top w:val="single" w:sz="12" w:space="0" w:color="auto"/>
              <w:left w:val="single" w:sz="12" w:space="0" w:color="auto"/>
              <w:bottom w:val="single" w:sz="12" w:space="0" w:color="auto"/>
              <w:right w:val="single" w:sz="12" w:space="0" w:color="auto"/>
            </w:tcBorders>
          </w:tcPr>
          <w:p w14:paraId="5A2F7FF8" w14:textId="77777777" w:rsidR="00B67FCF" w:rsidRDefault="00B67FCF">
            <w:pPr>
              <w:rPr>
                <w:rFonts w:ascii="Arial" w:hAnsi="Arial" w:cs="Arial"/>
                <w:sz w:val="18"/>
              </w:rPr>
            </w:pPr>
            <w:r>
              <w:rPr>
                <w:rFonts w:ascii="Arial" w:hAnsi="Arial" w:cs="Arial"/>
                <w:sz w:val="18"/>
              </w:rPr>
              <w:t>Lodging</w:t>
            </w:r>
          </w:p>
        </w:tc>
        <w:tc>
          <w:tcPr>
            <w:tcW w:w="1800" w:type="dxa"/>
            <w:gridSpan w:val="2"/>
            <w:tcBorders>
              <w:top w:val="single" w:sz="12" w:space="0" w:color="auto"/>
              <w:left w:val="single" w:sz="12" w:space="0" w:color="auto"/>
              <w:bottom w:val="single" w:sz="12" w:space="0" w:color="auto"/>
              <w:right w:val="single" w:sz="12" w:space="0" w:color="auto"/>
            </w:tcBorders>
          </w:tcPr>
          <w:p w14:paraId="6B4D370A" w14:textId="77777777" w:rsidR="00B67FCF" w:rsidRDefault="00B67FCF">
            <w:pPr>
              <w:rPr>
                <w:rFonts w:ascii="Arial" w:hAnsi="Arial" w:cs="Arial"/>
                <w:sz w:val="18"/>
              </w:rPr>
            </w:pPr>
            <w:r>
              <w:rPr>
                <w:rFonts w:ascii="Arial" w:hAnsi="Arial" w:cs="Arial"/>
                <w:sz w:val="18"/>
              </w:rPr>
              <w:t>Meals</w:t>
            </w:r>
          </w:p>
        </w:tc>
        <w:tc>
          <w:tcPr>
            <w:tcW w:w="4320" w:type="dxa"/>
            <w:gridSpan w:val="6"/>
            <w:tcBorders>
              <w:top w:val="single" w:sz="12" w:space="0" w:color="auto"/>
              <w:left w:val="single" w:sz="12" w:space="0" w:color="auto"/>
              <w:bottom w:val="single" w:sz="12" w:space="0" w:color="auto"/>
              <w:right w:val="single" w:sz="12" w:space="0" w:color="auto"/>
            </w:tcBorders>
            <w:shd w:val="clear" w:color="auto" w:fill="CCCCCC"/>
            <w:vAlign w:val="center"/>
          </w:tcPr>
          <w:p w14:paraId="0C4574B2" w14:textId="77777777" w:rsidR="00B67FCF" w:rsidRDefault="00B67FCF">
            <w:pPr>
              <w:jc w:val="center"/>
              <w:rPr>
                <w:rFonts w:ascii="Arial" w:hAnsi="Arial" w:cs="Arial"/>
                <w:sz w:val="18"/>
              </w:rPr>
            </w:pPr>
            <w:r>
              <w:rPr>
                <w:rFonts w:ascii="Arial" w:hAnsi="Arial" w:cs="Arial"/>
                <w:sz w:val="18"/>
              </w:rPr>
              <w:t xml:space="preserve">$ </w:t>
            </w:r>
            <w:bookmarkStart w:id="9" w:name="Text8"/>
            <w:r>
              <w:rPr>
                <w:rFonts w:ascii="Arial" w:hAnsi="Arial" w:cs="Arial"/>
                <w:sz w:val="18"/>
                <w:u w:val="single"/>
              </w:rPr>
              <w:fldChar w:fldCharType="begin">
                <w:ffData>
                  <w:name w:val="Text8"/>
                  <w:enabled/>
                  <w:calcOnExit w:val="0"/>
                  <w:textInput>
                    <w:maxLength w:val="1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9"/>
          </w:p>
        </w:tc>
        <w:tc>
          <w:tcPr>
            <w:tcW w:w="1980" w:type="dxa"/>
            <w:gridSpan w:val="3"/>
            <w:tcBorders>
              <w:top w:val="single" w:sz="12" w:space="0" w:color="auto"/>
              <w:left w:val="single" w:sz="12" w:space="0" w:color="auto"/>
              <w:bottom w:val="single" w:sz="12" w:space="0" w:color="auto"/>
              <w:right w:val="single" w:sz="12" w:space="0" w:color="auto"/>
            </w:tcBorders>
            <w:vAlign w:val="center"/>
          </w:tcPr>
          <w:p w14:paraId="5F9A8018" w14:textId="77777777" w:rsidR="00B67FCF" w:rsidRDefault="00B67FCF">
            <w:pPr>
              <w:jc w:val="center"/>
              <w:rPr>
                <w:rFonts w:ascii="Arial" w:hAnsi="Arial" w:cs="Arial"/>
                <w:sz w:val="18"/>
              </w:rPr>
            </w:pPr>
            <w:r>
              <w:rPr>
                <w:rFonts w:ascii="Arial" w:hAnsi="Arial" w:cs="Arial"/>
                <w:sz w:val="18"/>
              </w:rPr>
              <w:t>$_________</w:t>
            </w:r>
          </w:p>
        </w:tc>
      </w:tr>
      <w:tr w:rsidR="00B67FCF" w14:paraId="0B25F44F" w14:textId="77777777" w:rsidTr="00E02D49">
        <w:trPr>
          <w:cantSplit/>
          <w:trHeight w:hRule="exact" w:val="360"/>
        </w:trPr>
        <w:tc>
          <w:tcPr>
            <w:tcW w:w="1170" w:type="dxa"/>
            <w:gridSpan w:val="2"/>
            <w:vMerge/>
            <w:vAlign w:val="center"/>
          </w:tcPr>
          <w:p w14:paraId="01B68B0C" w14:textId="77777777" w:rsidR="00B67FCF" w:rsidRDefault="00B67FCF">
            <w:pPr>
              <w:jc w:val="center"/>
              <w:rPr>
                <w:rFonts w:ascii="Arial" w:hAnsi="Arial" w:cs="Arial"/>
                <w:sz w:val="18"/>
              </w:rPr>
            </w:pPr>
          </w:p>
        </w:tc>
        <w:tc>
          <w:tcPr>
            <w:tcW w:w="720" w:type="dxa"/>
            <w:gridSpan w:val="2"/>
            <w:tcBorders>
              <w:right w:val="single" w:sz="12" w:space="0" w:color="auto"/>
            </w:tcBorders>
          </w:tcPr>
          <w:p w14:paraId="5301055A" w14:textId="77777777" w:rsidR="00B67FCF" w:rsidRDefault="00B67FCF">
            <w:pPr>
              <w:jc w:val="right"/>
              <w:rPr>
                <w:rFonts w:ascii="Arial" w:hAnsi="Arial" w:cs="Arial"/>
                <w:sz w:val="18"/>
              </w:rPr>
            </w:pPr>
            <w:r>
              <w:rPr>
                <w:rFonts w:ascii="Arial" w:hAnsi="Arial" w:cs="Arial"/>
                <w:sz w:val="18"/>
              </w:rPr>
              <w:t>Day 2</w:t>
            </w:r>
          </w:p>
        </w:tc>
        <w:tc>
          <w:tcPr>
            <w:tcW w:w="1800" w:type="dxa"/>
            <w:gridSpan w:val="2"/>
            <w:tcBorders>
              <w:top w:val="single" w:sz="12" w:space="0" w:color="auto"/>
              <w:left w:val="single" w:sz="12" w:space="0" w:color="auto"/>
              <w:bottom w:val="single" w:sz="12" w:space="0" w:color="auto"/>
              <w:right w:val="single" w:sz="12" w:space="0" w:color="auto"/>
            </w:tcBorders>
          </w:tcPr>
          <w:p w14:paraId="69373E2A" w14:textId="77777777" w:rsidR="00B67FCF" w:rsidRDefault="00B67FCF">
            <w:pPr>
              <w:rPr>
                <w:rFonts w:ascii="Arial" w:hAnsi="Arial" w:cs="Arial"/>
                <w:sz w:val="18"/>
              </w:rPr>
            </w:pPr>
            <w:r>
              <w:rPr>
                <w:rFonts w:ascii="Arial" w:hAnsi="Arial" w:cs="Arial"/>
                <w:sz w:val="18"/>
              </w:rPr>
              <w:t xml:space="preserve">Lodging </w:t>
            </w:r>
          </w:p>
        </w:tc>
        <w:tc>
          <w:tcPr>
            <w:tcW w:w="1800" w:type="dxa"/>
            <w:gridSpan w:val="2"/>
            <w:tcBorders>
              <w:top w:val="single" w:sz="12" w:space="0" w:color="auto"/>
              <w:left w:val="single" w:sz="12" w:space="0" w:color="auto"/>
              <w:bottom w:val="single" w:sz="12" w:space="0" w:color="auto"/>
              <w:right w:val="single" w:sz="12" w:space="0" w:color="auto"/>
            </w:tcBorders>
          </w:tcPr>
          <w:p w14:paraId="0758B464" w14:textId="77777777" w:rsidR="00B67FCF" w:rsidRDefault="00B67FCF">
            <w:pPr>
              <w:rPr>
                <w:rFonts w:ascii="Arial" w:hAnsi="Arial" w:cs="Arial"/>
                <w:sz w:val="18"/>
              </w:rPr>
            </w:pPr>
            <w:r>
              <w:rPr>
                <w:rFonts w:ascii="Arial" w:hAnsi="Arial" w:cs="Arial"/>
                <w:sz w:val="18"/>
              </w:rPr>
              <w:t>Meals</w:t>
            </w:r>
          </w:p>
        </w:tc>
        <w:tc>
          <w:tcPr>
            <w:tcW w:w="4320" w:type="dxa"/>
            <w:gridSpan w:val="6"/>
            <w:tcBorders>
              <w:top w:val="single" w:sz="12" w:space="0" w:color="auto"/>
              <w:left w:val="single" w:sz="12" w:space="0" w:color="auto"/>
              <w:bottom w:val="single" w:sz="12" w:space="0" w:color="auto"/>
              <w:right w:val="single" w:sz="12" w:space="0" w:color="auto"/>
            </w:tcBorders>
            <w:shd w:val="clear" w:color="auto" w:fill="CCCCCC"/>
            <w:vAlign w:val="center"/>
          </w:tcPr>
          <w:p w14:paraId="710D1FB7" w14:textId="77777777" w:rsidR="00B67FCF" w:rsidRDefault="00B67FCF">
            <w:pPr>
              <w:jc w:val="center"/>
              <w:rPr>
                <w:rFonts w:ascii="Arial" w:hAnsi="Arial" w:cs="Arial"/>
                <w:sz w:val="18"/>
              </w:rPr>
            </w:pPr>
            <w:r>
              <w:rPr>
                <w:rFonts w:ascii="Arial" w:hAnsi="Arial" w:cs="Arial"/>
                <w:sz w:val="18"/>
              </w:rPr>
              <w:t xml:space="preserve">$ </w:t>
            </w:r>
            <w:bookmarkStart w:id="10" w:name="Text9"/>
            <w:r>
              <w:rPr>
                <w:rFonts w:ascii="Arial" w:hAnsi="Arial" w:cs="Arial"/>
                <w:sz w:val="18"/>
                <w:u w:val="single"/>
              </w:rPr>
              <w:fldChar w:fldCharType="begin">
                <w:ffData>
                  <w:name w:val="Text9"/>
                  <w:enabled/>
                  <w:calcOnExit w:val="0"/>
                  <w:textInput>
                    <w:maxLength w:val="1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0"/>
          </w:p>
        </w:tc>
        <w:tc>
          <w:tcPr>
            <w:tcW w:w="1980" w:type="dxa"/>
            <w:gridSpan w:val="3"/>
            <w:tcBorders>
              <w:top w:val="single" w:sz="12" w:space="0" w:color="auto"/>
              <w:left w:val="single" w:sz="12" w:space="0" w:color="auto"/>
              <w:bottom w:val="single" w:sz="12" w:space="0" w:color="auto"/>
              <w:right w:val="single" w:sz="12" w:space="0" w:color="auto"/>
            </w:tcBorders>
            <w:vAlign w:val="center"/>
          </w:tcPr>
          <w:p w14:paraId="1F86A2F3" w14:textId="77777777" w:rsidR="00B67FCF" w:rsidRDefault="00B67FCF">
            <w:pPr>
              <w:jc w:val="center"/>
              <w:rPr>
                <w:rFonts w:ascii="Arial" w:hAnsi="Arial" w:cs="Arial"/>
                <w:sz w:val="18"/>
              </w:rPr>
            </w:pPr>
            <w:r>
              <w:rPr>
                <w:rFonts w:ascii="Arial" w:hAnsi="Arial" w:cs="Arial"/>
                <w:sz w:val="18"/>
              </w:rPr>
              <w:t>$_________</w:t>
            </w:r>
          </w:p>
        </w:tc>
      </w:tr>
      <w:tr w:rsidR="00B67FCF" w14:paraId="4EC99D41" w14:textId="77777777" w:rsidTr="00E02D49">
        <w:trPr>
          <w:cantSplit/>
          <w:trHeight w:hRule="exact" w:val="360"/>
        </w:trPr>
        <w:tc>
          <w:tcPr>
            <w:tcW w:w="1170" w:type="dxa"/>
            <w:gridSpan w:val="2"/>
            <w:vMerge/>
            <w:vAlign w:val="center"/>
          </w:tcPr>
          <w:p w14:paraId="4A1A3EBC" w14:textId="77777777" w:rsidR="00B67FCF" w:rsidRDefault="00B67FCF">
            <w:pPr>
              <w:jc w:val="center"/>
              <w:rPr>
                <w:rFonts w:ascii="Arial" w:hAnsi="Arial" w:cs="Arial"/>
                <w:sz w:val="18"/>
              </w:rPr>
            </w:pPr>
          </w:p>
        </w:tc>
        <w:tc>
          <w:tcPr>
            <w:tcW w:w="720" w:type="dxa"/>
            <w:gridSpan w:val="2"/>
            <w:tcBorders>
              <w:right w:val="single" w:sz="12" w:space="0" w:color="auto"/>
            </w:tcBorders>
          </w:tcPr>
          <w:p w14:paraId="6BE58970" w14:textId="77777777" w:rsidR="00B67FCF" w:rsidRDefault="00B67FCF">
            <w:pPr>
              <w:jc w:val="right"/>
              <w:rPr>
                <w:rFonts w:ascii="Arial" w:hAnsi="Arial" w:cs="Arial"/>
                <w:sz w:val="18"/>
              </w:rPr>
            </w:pPr>
            <w:r>
              <w:rPr>
                <w:rFonts w:ascii="Arial" w:hAnsi="Arial" w:cs="Arial"/>
                <w:sz w:val="18"/>
              </w:rPr>
              <w:t>Day 3</w:t>
            </w:r>
          </w:p>
        </w:tc>
        <w:tc>
          <w:tcPr>
            <w:tcW w:w="1800" w:type="dxa"/>
            <w:gridSpan w:val="2"/>
            <w:tcBorders>
              <w:top w:val="single" w:sz="12" w:space="0" w:color="auto"/>
              <w:left w:val="single" w:sz="12" w:space="0" w:color="auto"/>
              <w:bottom w:val="single" w:sz="12" w:space="0" w:color="auto"/>
              <w:right w:val="single" w:sz="12" w:space="0" w:color="auto"/>
            </w:tcBorders>
          </w:tcPr>
          <w:p w14:paraId="5FD6710A" w14:textId="77777777" w:rsidR="00B67FCF" w:rsidRDefault="00B67FCF">
            <w:pPr>
              <w:rPr>
                <w:rFonts w:ascii="Arial" w:hAnsi="Arial" w:cs="Arial"/>
                <w:sz w:val="18"/>
              </w:rPr>
            </w:pPr>
            <w:r>
              <w:rPr>
                <w:rFonts w:ascii="Arial" w:hAnsi="Arial" w:cs="Arial"/>
                <w:sz w:val="18"/>
              </w:rPr>
              <w:t xml:space="preserve">Lodging </w:t>
            </w:r>
          </w:p>
        </w:tc>
        <w:tc>
          <w:tcPr>
            <w:tcW w:w="1800" w:type="dxa"/>
            <w:gridSpan w:val="2"/>
            <w:tcBorders>
              <w:top w:val="single" w:sz="12" w:space="0" w:color="auto"/>
              <w:left w:val="single" w:sz="12" w:space="0" w:color="auto"/>
              <w:bottom w:val="single" w:sz="12" w:space="0" w:color="auto"/>
              <w:right w:val="single" w:sz="12" w:space="0" w:color="auto"/>
            </w:tcBorders>
          </w:tcPr>
          <w:p w14:paraId="40BB8771" w14:textId="77777777" w:rsidR="00B67FCF" w:rsidRDefault="00B67FCF">
            <w:pPr>
              <w:rPr>
                <w:rFonts w:ascii="Arial" w:hAnsi="Arial" w:cs="Arial"/>
                <w:sz w:val="18"/>
              </w:rPr>
            </w:pPr>
            <w:r>
              <w:rPr>
                <w:rFonts w:ascii="Arial" w:hAnsi="Arial" w:cs="Arial"/>
                <w:sz w:val="18"/>
              </w:rPr>
              <w:t>Meals</w:t>
            </w:r>
          </w:p>
        </w:tc>
        <w:tc>
          <w:tcPr>
            <w:tcW w:w="4320" w:type="dxa"/>
            <w:gridSpan w:val="6"/>
            <w:tcBorders>
              <w:top w:val="single" w:sz="12" w:space="0" w:color="auto"/>
              <w:left w:val="single" w:sz="12" w:space="0" w:color="auto"/>
              <w:bottom w:val="single" w:sz="12" w:space="0" w:color="auto"/>
              <w:right w:val="single" w:sz="12" w:space="0" w:color="auto"/>
            </w:tcBorders>
            <w:shd w:val="clear" w:color="auto" w:fill="CCCCCC"/>
            <w:vAlign w:val="center"/>
          </w:tcPr>
          <w:p w14:paraId="7547C8B9" w14:textId="77777777" w:rsidR="00B67FCF" w:rsidRDefault="00B67FCF">
            <w:pPr>
              <w:jc w:val="center"/>
              <w:rPr>
                <w:rFonts w:ascii="Arial" w:hAnsi="Arial" w:cs="Arial"/>
                <w:sz w:val="18"/>
              </w:rPr>
            </w:pPr>
            <w:r>
              <w:rPr>
                <w:rFonts w:ascii="Arial" w:hAnsi="Arial" w:cs="Arial"/>
                <w:sz w:val="18"/>
              </w:rPr>
              <w:t xml:space="preserve">$ </w:t>
            </w:r>
            <w:bookmarkStart w:id="11" w:name="Text10"/>
            <w:r>
              <w:rPr>
                <w:rFonts w:ascii="Arial" w:hAnsi="Arial" w:cs="Arial"/>
                <w:sz w:val="18"/>
                <w:u w:val="single"/>
              </w:rPr>
              <w:fldChar w:fldCharType="begin">
                <w:ffData>
                  <w:name w:val="Text10"/>
                  <w:enabled/>
                  <w:calcOnExit w:val="0"/>
                  <w:textInput>
                    <w:maxLength w:val="1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1"/>
          </w:p>
        </w:tc>
        <w:tc>
          <w:tcPr>
            <w:tcW w:w="1980" w:type="dxa"/>
            <w:gridSpan w:val="3"/>
            <w:tcBorders>
              <w:top w:val="single" w:sz="12" w:space="0" w:color="auto"/>
              <w:left w:val="single" w:sz="12" w:space="0" w:color="auto"/>
              <w:bottom w:val="single" w:sz="12" w:space="0" w:color="auto"/>
              <w:right w:val="single" w:sz="12" w:space="0" w:color="auto"/>
            </w:tcBorders>
            <w:vAlign w:val="center"/>
          </w:tcPr>
          <w:p w14:paraId="5DEC56C5" w14:textId="77777777" w:rsidR="00B67FCF" w:rsidRDefault="00B67FCF">
            <w:pPr>
              <w:jc w:val="center"/>
              <w:rPr>
                <w:rFonts w:ascii="Arial" w:hAnsi="Arial" w:cs="Arial"/>
                <w:sz w:val="18"/>
              </w:rPr>
            </w:pPr>
            <w:r>
              <w:rPr>
                <w:rFonts w:ascii="Arial" w:hAnsi="Arial" w:cs="Arial"/>
                <w:sz w:val="18"/>
              </w:rPr>
              <w:t>$_________</w:t>
            </w:r>
          </w:p>
        </w:tc>
      </w:tr>
      <w:tr w:rsidR="00B67FCF" w14:paraId="3C343EFB" w14:textId="77777777" w:rsidTr="00E02D49">
        <w:trPr>
          <w:cantSplit/>
          <w:trHeight w:hRule="exact" w:val="360"/>
        </w:trPr>
        <w:tc>
          <w:tcPr>
            <w:tcW w:w="1170" w:type="dxa"/>
            <w:gridSpan w:val="2"/>
            <w:vMerge w:val="restart"/>
            <w:vAlign w:val="center"/>
          </w:tcPr>
          <w:p w14:paraId="27A2B0B7" w14:textId="77777777" w:rsidR="00B67FCF" w:rsidRDefault="00B67FCF">
            <w:pPr>
              <w:jc w:val="center"/>
              <w:rPr>
                <w:rFonts w:ascii="Arial" w:hAnsi="Arial" w:cs="Arial"/>
                <w:sz w:val="18"/>
              </w:rPr>
            </w:pPr>
            <w:r>
              <w:rPr>
                <w:rFonts w:ascii="Arial" w:hAnsi="Arial" w:cs="Arial"/>
                <w:sz w:val="18"/>
              </w:rPr>
              <w:t>Later travel of family</w:t>
            </w:r>
          </w:p>
        </w:tc>
        <w:tc>
          <w:tcPr>
            <w:tcW w:w="720" w:type="dxa"/>
            <w:gridSpan w:val="2"/>
            <w:tcBorders>
              <w:right w:val="single" w:sz="12" w:space="0" w:color="auto"/>
            </w:tcBorders>
          </w:tcPr>
          <w:p w14:paraId="276217C0" w14:textId="77777777" w:rsidR="00B67FCF" w:rsidRDefault="00B67FCF">
            <w:pPr>
              <w:jc w:val="right"/>
              <w:rPr>
                <w:rFonts w:ascii="Arial" w:hAnsi="Arial" w:cs="Arial"/>
                <w:sz w:val="18"/>
              </w:rPr>
            </w:pPr>
            <w:r>
              <w:rPr>
                <w:rFonts w:ascii="Arial" w:hAnsi="Arial" w:cs="Arial"/>
                <w:sz w:val="18"/>
              </w:rPr>
              <w:t>Day 1</w:t>
            </w:r>
          </w:p>
        </w:tc>
        <w:tc>
          <w:tcPr>
            <w:tcW w:w="1800" w:type="dxa"/>
            <w:gridSpan w:val="2"/>
            <w:tcBorders>
              <w:top w:val="single" w:sz="12" w:space="0" w:color="auto"/>
              <w:left w:val="single" w:sz="12" w:space="0" w:color="auto"/>
              <w:bottom w:val="single" w:sz="12" w:space="0" w:color="auto"/>
              <w:right w:val="single" w:sz="12" w:space="0" w:color="auto"/>
            </w:tcBorders>
          </w:tcPr>
          <w:p w14:paraId="7935EE39" w14:textId="77777777" w:rsidR="00B67FCF" w:rsidRDefault="00B67FCF">
            <w:pPr>
              <w:rPr>
                <w:rFonts w:ascii="Arial" w:hAnsi="Arial" w:cs="Arial"/>
                <w:sz w:val="18"/>
              </w:rPr>
            </w:pPr>
            <w:r>
              <w:rPr>
                <w:rFonts w:ascii="Arial" w:hAnsi="Arial" w:cs="Arial"/>
                <w:sz w:val="18"/>
              </w:rPr>
              <w:t xml:space="preserve">Lodging </w:t>
            </w:r>
          </w:p>
        </w:tc>
        <w:tc>
          <w:tcPr>
            <w:tcW w:w="1800" w:type="dxa"/>
            <w:gridSpan w:val="2"/>
            <w:tcBorders>
              <w:top w:val="single" w:sz="12" w:space="0" w:color="auto"/>
              <w:left w:val="single" w:sz="12" w:space="0" w:color="auto"/>
              <w:bottom w:val="single" w:sz="12" w:space="0" w:color="auto"/>
              <w:right w:val="single" w:sz="12" w:space="0" w:color="auto"/>
            </w:tcBorders>
          </w:tcPr>
          <w:p w14:paraId="2500F9DE" w14:textId="77777777" w:rsidR="00B67FCF" w:rsidRDefault="00B67FCF">
            <w:pPr>
              <w:rPr>
                <w:rFonts w:ascii="Arial" w:hAnsi="Arial" w:cs="Arial"/>
                <w:sz w:val="18"/>
              </w:rPr>
            </w:pPr>
            <w:r>
              <w:rPr>
                <w:rFonts w:ascii="Arial" w:hAnsi="Arial" w:cs="Arial"/>
                <w:sz w:val="18"/>
              </w:rPr>
              <w:t>Meals</w:t>
            </w:r>
          </w:p>
        </w:tc>
        <w:tc>
          <w:tcPr>
            <w:tcW w:w="4320" w:type="dxa"/>
            <w:gridSpan w:val="6"/>
            <w:tcBorders>
              <w:top w:val="single" w:sz="12" w:space="0" w:color="auto"/>
              <w:left w:val="single" w:sz="12" w:space="0" w:color="auto"/>
              <w:bottom w:val="single" w:sz="12" w:space="0" w:color="auto"/>
              <w:right w:val="single" w:sz="12" w:space="0" w:color="auto"/>
            </w:tcBorders>
            <w:shd w:val="clear" w:color="auto" w:fill="CCCCCC"/>
            <w:vAlign w:val="center"/>
          </w:tcPr>
          <w:p w14:paraId="317E888D" w14:textId="77777777" w:rsidR="00B67FCF" w:rsidRDefault="00B67FCF">
            <w:pPr>
              <w:jc w:val="center"/>
              <w:rPr>
                <w:rFonts w:ascii="Arial" w:hAnsi="Arial" w:cs="Arial"/>
                <w:sz w:val="18"/>
              </w:rPr>
            </w:pPr>
            <w:r>
              <w:rPr>
                <w:rFonts w:ascii="Arial" w:hAnsi="Arial" w:cs="Arial"/>
                <w:sz w:val="18"/>
              </w:rPr>
              <w:t xml:space="preserve">$ </w:t>
            </w:r>
            <w:bookmarkStart w:id="12" w:name="Text11"/>
            <w:r>
              <w:rPr>
                <w:rFonts w:ascii="Arial" w:hAnsi="Arial" w:cs="Arial"/>
                <w:sz w:val="18"/>
                <w:u w:val="single"/>
              </w:rPr>
              <w:fldChar w:fldCharType="begin">
                <w:ffData>
                  <w:name w:val="Text11"/>
                  <w:enabled/>
                  <w:calcOnExit w:val="0"/>
                  <w:textInput>
                    <w:maxLength w:val="1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2"/>
          </w:p>
        </w:tc>
        <w:tc>
          <w:tcPr>
            <w:tcW w:w="1980" w:type="dxa"/>
            <w:gridSpan w:val="3"/>
            <w:tcBorders>
              <w:top w:val="single" w:sz="12" w:space="0" w:color="auto"/>
              <w:left w:val="single" w:sz="12" w:space="0" w:color="auto"/>
              <w:bottom w:val="single" w:sz="12" w:space="0" w:color="auto"/>
              <w:right w:val="single" w:sz="12" w:space="0" w:color="auto"/>
            </w:tcBorders>
            <w:vAlign w:val="center"/>
          </w:tcPr>
          <w:p w14:paraId="5E4946F6" w14:textId="77777777" w:rsidR="00B67FCF" w:rsidRDefault="00B67FCF">
            <w:pPr>
              <w:jc w:val="center"/>
              <w:rPr>
                <w:rFonts w:ascii="Arial" w:hAnsi="Arial" w:cs="Arial"/>
                <w:sz w:val="18"/>
              </w:rPr>
            </w:pPr>
            <w:r>
              <w:rPr>
                <w:rFonts w:ascii="Arial" w:hAnsi="Arial" w:cs="Arial"/>
                <w:sz w:val="18"/>
              </w:rPr>
              <w:t>$_________</w:t>
            </w:r>
          </w:p>
        </w:tc>
      </w:tr>
      <w:tr w:rsidR="00B67FCF" w14:paraId="5642F360" w14:textId="77777777" w:rsidTr="00E02D49">
        <w:trPr>
          <w:cantSplit/>
          <w:trHeight w:hRule="exact" w:val="360"/>
        </w:trPr>
        <w:tc>
          <w:tcPr>
            <w:tcW w:w="1170" w:type="dxa"/>
            <w:gridSpan w:val="2"/>
            <w:vMerge/>
          </w:tcPr>
          <w:p w14:paraId="3B610770" w14:textId="77777777" w:rsidR="00B67FCF" w:rsidRDefault="00B67FCF">
            <w:pPr>
              <w:rPr>
                <w:rFonts w:ascii="Arial" w:hAnsi="Arial" w:cs="Arial"/>
                <w:sz w:val="18"/>
              </w:rPr>
            </w:pPr>
          </w:p>
        </w:tc>
        <w:tc>
          <w:tcPr>
            <w:tcW w:w="720" w:type="dxa"/>
            <w:gridSpan w:val="2"/>
            <w:tcBorders>
              <w:right w:val="single" w:sz="12" w:space="0" w:color="auto"/>
            </w:tcBorders>
          </w:tcPr>
          <w:p w14:paraId="14672EE1" w14:textId="77777777" w:rsidR="00B67FCF" w:rsidRDefault="00B67FCF">
            <w:pPr>
              <w:jc w:val="right"/>
              <w:rPr>
                <w:rFonts w:ascii="Arial" w:hAnsi="Arial" w:cs="Arial"/>
                <w:sz w:val="18"/>
              </w:rPr>
            </w:pPr>
            <w:r>
              <w:rPr>
                <w:rFonts w:ascii="Arial" w:hAnsi="Arial" w:cs="Arial"/>
                <w:sz w:val="18"/>
              </w:rPr>
              <w:t>Day 2</w:t>
            </w:r>
          </w:p>
        </w:tc>
        <w:tc>
          <w:tcPr>
            <w:tcW w:w="1800" w:type="dxa"/>
            <w:gridSpan w:val="2"/>
            <w:tcBorders>
              <w:top w:val="single" w:sz="12" w:space="0" w:color="auto"/>
              <w:left w:val="single" w:sz="12" w:space="0" w:color="auto"/>
              <w:bottom w:val="single" w:sz="12" w:space="0" w:color="auto"/>
              <w:right w:val="single" w:sz="12" w:space="0" w:color="auto"/>
            </w:tcBorders>
          </w:tcPr>
          <w:p w14:paraId="557E2363" w14:textId="77777777" w:rsidR="00B67FCF" w:rsidRDefault="00B67FCF">
            <w:pPr>
              <w:rPr>
                <w:rFonts w:ascii="Arial" w:hAnsi="Arial" w:cs="Arial"/>
                <w:sz w:val="18"/>
              </w:rPr>
            </w:pPr>
            <w:r>
              <w:rPr>
                <w:rFonts w:ascii="Arial" w:hAnsi="Arial" w:cs="Arial"/>
                <w:sz w:val="18"/>
              </w:rPr>
              <w:t>Lodging</w:t>
            </w:r>
          </w:p>
        </w:tc>
        <w:tc>
          <w:tcPr>
            <w:tcW w:w="1800" w:type="dxa"/>
            <w:gridSpan w:val="2"/>
            <w:tcBorders>
              <w:top w:val="single" w:sz="12" w:space="0" w:color="auto"/>
              <w:left w:val="single" w:sz="12" w:space="0" w:color="auto"/>
              <w:bottom w:val="single" w:sz="12" w:space="0" w:color="auto"/>
              <w:right w:val="single" w:sz="12" w:space="0" w:color="auto"/>
            </w:tcBorders>
          </w:tcPr>
          <w:p w14:paraId="632068E6" w14:textId="77777777" w:rsidR="00B67FCF" w:rsidRDefault="00B67FCF">
            <w:pPr>
              <w:rPr>
                <w:rFonts w:ascii="Arial" w:hAnsi="Arial" w:cs="Arial"/>
                <w:sz w:val="18"/>
              </w:rPr>
            </w:pPr>
            <w:r>
              <w:rPr>
                <w:rFonts w:ascii="Arial" w:hAnsi="Arial" w:cs="Arial"/>
                <w:sz w:val="18"/>
              </w:rPr>
              <w:t>Meals</w:t>
            </w:r>
          </w:p>
        </w:tc>
        <w:tc>
          <w:tcPr>
            <w:tcW w:w="4320" w:type="dxa"/>
            <w:gridSpan w:val="6"/>
            <w:tcBorders>
              <w:top w:val="single" w:sz="12" w:space="0" w:color="auto"/>
              <w:left w:val="single" w:sz="12" w:space="0" w:color="auto"/>
              <w:bottom w:val="single" w:sz="12" w:space="0" w:color="auto"/>
              <w:right w:val="single" w:sz="12" w:space="0" w:color="auto"/>
            </w:tcBorders>
            <w:shd w:val="clear" w:color="auto" w:fill="CCCCCC"/>
            <w:vAlign w:val="center"/>
          </w:tcPr>
          <w:p w14:paraId="6D653AE2" w14:textId="77777777" w:rsidR="00B67FCF" w:rsidRDefault="00B67FCF">
            <w:pPr>
              <w:jc w:val="center"/>
              <w:rPr>
                <w:rFonts w:ascii="Arial" w:hAnsi="Arial" w:cs="Arial"/>
                <w:sz w:val="18"/>
              </w:rPr>
            </w:pPr>
            <w:r>
              <w:rPr>
                <w:rFonts w:ascii="Arial" w:hAnsi="Arial" w:cs="Arial"/>
                <w:sz w:val="18"/>
              </w:rPr>
              <w:t xml:space="preserve">$ </w:t>
            </w:r>
            <w:bookmarkStart w:id="13" w:name="Text12"/>
            <w:r>
              <w:rPr>
                <w:rFonts w:ascii="Arial" w:hAnsi="Arial" w:cs="Arial"/>
                <w:sz w:val="18"/>
                <w:u w:val="single"/>
              </w:rPr>
              <w:fldChar w:fldCharType="begin">
                <w:ffData>
                  <w:name w:val="Text12"/>
                  <w:enabled/>
                  <w:calcOnExit w:val="0"/>
                  <w:textInput>
                    <w:maxLength w:val="1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3"/>
          </w:p>
        </w:tc>
        <w:tc>
          <w:tcPr>
            <w:tcW w:w="1980" w:type="dxa"/>
            <w:gridSpan w:val="3"/>
            <w:tcBorders>
              <w:top w:val="single" w:sz="12" w:space="0" w:color="auto"/>
              <w:left w:val="single" w:sz="12" w:space="0" w:color="auto"/>
              <w:bottom w:val="single" w:sz="12" w:space="0" w:color="auto"/>
              <w:right w:val="single" w:sz="12" w:space="0" w:color="auto"/>
            </w:tcBorders>
            <w:vAlign w:val="center"/>
          </w:tcPr>
          <w:p w14:paraId="5F90EF8E" w14:textId="77777777" w:rsidR="00B67FCF" w:rsidRDefault="00B67FCF">
            <w:pPr>
              <w:jc w:val="center"/>
              <w:rPr>
                <w:rFonts w:ascii="Arial" w:hAnsi="Arial" w:cs="Arial"/>
                <w:sz w:val="18"/>
              </w:rPr>
            </w:pPr>
            <w:r>
              <w:rPr>
                <w:rFonts w:ascii="Arial" w:hAnsi="Arial" w:cs="Arial"/>
                <w:sz w:val="18"/>
              </w:rPr>
              <w:t>$_________</w:t>
            </w:r>
          </w:p>
        </w:tc>
      </w:tr>
      <w:tr w:rsidR="00B67FCF" w14:paraId="2E1908D5" w14:textId="77777777" w:rsidTr="00E02D49">
        <w:trPr>
          <w:cantSplit/>
          <w:trHeight w:hRule="exact" w:val="360"/>
        </w:trPr>
        <w:tc>
          <w:tcPr>
            <w:tcW w:w="1170" w:type="dxa"/>
            <w:gridSpan w:val="2"/>
            <w:vMerge/>
          </w:tcPr>
          <w:p w14:paraId="617F8D14" w14:textId="77777777" w:rsidR="00B67FCF" w:rsidRDefault="00B67FCF">
            <w:pPr>
              <w:rPr>
                <w:rFonts w:ascii="Arial" w:hAnsi="Arial" w:cs="Arial"/>
                <w:sz w:val="18"/>
              </w:rPr>
            </w:pPr>
          </w:p>
        </w:tc>
        <w:tc>
          <w:tcPr>
            <w:tcW w:w="720" w:type="dxa"/>
            <w:gridSpan w:val="2"/>
            <w:tcBorders>
              <w:right w:val="single" w:sz="12" w:space="0" w:color="auto"/>
            </w:tcBorders>
          </w:tcPr>
          <w:p w14:paraId="755424FC" w14:textId="77777777" w:rsidR="00B67FCF" w:rsidRDefault="00B67FCF">
            <w:pPr>
              <w:jc w:val="right"/>
              <w:rPr>
                <w:rFonts w:ascii="Arial" w:hAnsi="Arial" w:cs="Arial"/>
                <w:sz w:val="18"/>
              </w:rPr>
            </w:pPr>
            <w:r>
              <w:rPr>
                <w:rFonts w:ascii="Arial" w:hAnsi="Arial" w:cs="Arial"/>
                <w:sz w:val="18"/>
              </w:rPr>
              <w:t>Day 3</w:t>
            </w:r>
          </w:p>
        </w:tc>
        <w:tc>
          <w:tcPr>
            <w:tcW w:w="1800" w:type="dxa"/>
            <w:gridSpan w:val="2"/>
            <w:tcBorders>
              <w:top w:val="single" w:sz="12" w:space="0" w:color="auto"/>
              <w:left w:val="single" w:sz="12" w:space="0" w:color="auto"/>
              <w:bottom w:val="single" w:sz="12" w:space="0" w:color="auto"/>
              <w:right w:val="single" w:sz="12" w:space="0" w:color="auto"/>
            </w:tcBorders>
          </w:tcPr>
          <w:p w14:paraId="381BC6E4" w14:textId="77777777" w:rsidR="00B67FCF" w:rsidRDefault="00B67FCF">
            <w:pPr>
              <w:rPr>
                <w:rFonts w:ascii="Arial" w:hAnsi="Arial" w:cs="Arial"/>
                <w:sz w:val="18"/>
              </w:rPr>
            </w:pPr>
            <w:r>
              <w:rPr>
                <w:rFonts w:ascii="Arial" w:hAnsi="Arial" w:cs="Arial"/>
                <w:sz w:val="18"/>
              </w:rPr>
              <w:t xml:space="preserve">Lodging </w:t>
            </w:r>
          </w:p>
        </w:tc>
        <w:tc>
          <w:tcPr>
            <w:tcW w:w="1800" w:type="dxa"/>
            <w:gridSpan w:val="2"/>
            <w:tcBorders>
              <w:top w:val="single" w:sz="12" w:space="0" w:color="auto"/>
              <w:left w:val="single" w:sz="12" w:space="0" w:color="auto"/>
              <w:bottom w:val="single" w:sz="12" w:space="0" w:color="auto"/>
              <w:right w:val="single" w:sz="12" w:space="0" w:color="auto"/>
            </w:tcBorders>
          </w:tcPr>
          <w:p w14:paraId="1CA9EFAC" w14:textId="77777777" w:rsidR="00B67FCF" w:rsidRDefault="00B67FCF">
            <w:pPr>
              <w:rPr>
                <w:rFonts w:ascii="Arial" w:hAnsi="Arial" w:cs="Arial"/>
                <w:sz w:val="18"/>
              </w:rPr>
            </w:pPr>
            <w:r>
              <w:rPr>
                <w:rFonts w:ascii="Arial" w:hAnsi="Arial" w:cs="Arial"/>
                <w:sz w:val="18"/>
              </w:rPr>
              <w:t>Meals</w:t>
            </w:r>
          </w:p>
        </w:tc>
        <w:tc>
          <w:tcPr>
            <w:tcW w:w="4320" w:type="dxa"/>
            <w:gridSpan w:val="6"/>
            <w:tcBorders>
              <w:top w:val="single" w:sz="12" w:space="0" w:color="auto"/>
              <w:left w:val="single" w:sz="12" w:space="0" w:color="auto"/>
              <w:bottom w:val="single" w:sz="12" w:space="0" w:color="auto"/>
              <w:right w:val="single" w:sz="12" w:space="0" w:color="auto"/>
            </w:tcBorders>
            <w:shd w:val="clear" w:color="auto" w:fill="CCCCCC"/>
            <w:vAlign w:val="center"/>
          </w:tcPr>
          <w:p w14:paraId="3E5C60F7" w14:textId="77777777" w:rsidR="00B67FCF" w:rsidRDefault="00B67FCF">
            <w:pPr>
              <w:jc w:val="center"/>
              <w:rPr>
                <w:rFonts w:ascii="Arial" w:hAnsi="Arial" w:cs="Arial"/>
                <w:sz w:val="18"/>
              </w:rPr>
            </w:pPr>
            <w:r>
              <w:rPr>
                <w:rFonts w:ascii="Arial" w:hAnsi="Arial" w:cs="Arial"/>
                <w:sz w:val="18"/>
              </w:rPr>
              <w:t xml:space="preserve">$ </w:t>
            </w:r>
            <w:bookmarkStart w:id="14" w:name="Text13"/>
            <w:r>
              <w:rPr>
                <w:rFonts w:ascii="Arial" w:hAnsi="Arial" w:cs="Arial"/>
                <w:sz w:val="18"/>
                <w:u w:val="single"/>
              </w:rPr>
              <w:fldChar w:fldCharType="begin">
                <w:ffData>
                  <w:name w:val="Text13"/>
                  <w:enabled/>
                  <w:calcOnExit w:val="0"/>
                  <w:textInput>
                    <w:maxLength w:val="1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4"/>
          </w:p>
        </w:tc>
        <w:tc>
          <w:tcPr>
            <w:tcW w:w="1980" w:type="dxa"/>
            <w:gridSpan w:val="3"/>
            <w:tcBorders>
              <w:top w:val="single" w:sz="12" w:space="0" w:color="auto"/>
              <w:left w:val="single" w:sz="12" w:space="0" w:color="auto"/>
              <w:bottom w:val="single" w:sz="24" w:space="0" w:color="auto"/>
              <w:right w:val="single" w:sz="12" w:space="0" w:color="auto"/>
            </w:tcBorders>
            <w:vAlign w:val="center"/>
          </w:tcPr>
          <w:p w14:paraId="7900C882" w14:textId="77777777" w:rsidR="00B67FCF" w:rsidRDefault="00B67FCF">
            <w:pPr>
              <w:jc w:val="center"/>
              <w:rPr>
                <w:rFonts w:ascii="Arial" w:hAnsi="Arial" w:cs="Arial"/>
                <w:sz w:val="18"/>
              </w:rPr>
            </w:pPr>
            <w:r>
              <w:rPr>
                <w:rFonts w:ascii="Arial" w:hAnsi="Arial" w:cs="Arial"/>
                <w:sz w:val="18"/>
              </w:rPr>
              <w:t>$_________</w:t>
            </w:r>
          </w:p>
        </w:tc>
      </w:tr>
      <w:tr w:rsidR="00B67FCF" w14:paraId="23D0D583" w14:textId="77777777" w:rsidTr="00E02D49">
        <w:trPr>
          <w:cantSplit/>
          <w:trHeight w:val="432"/>
        </w:trPr>
        <w:tc>
          <w:tcPr>
            <w:tcW w:w="9810" w:type="dxa"/>
            <w:gridSpan w:val="14"/>
            <w:tcBorders>
              <w:right w:val="single" w:sz="24" w:space="0" w:color="auto"/>
            </w:tcBorders>
            <w:vAlign w:val="center"/>
          </w:tcPr>
          <w:p w14:paraId="1174928C" w14:textId="77777777" w:rsidR="00B67FCF" w:rsidRDefault="00536037" w:rsidP="00F2435D">
            <w:pPr>
              <w:pStyle w:val="Heading7"/>
              <w:jc w:val="left"/>
            </w:pPr>
            <w:r>
              <w:t>I</w:t>
            </w:r>
            <w:r w:rsidR="00B67FCF">
              <w:t>f your petition # is lower than 70000 or greater than 80000, 90% of total for lodging and meals</w:t>
            </w:r>
          </w:p>
          <w:p w14:paraId="4026BD0E" w14:textId="77777777" w:rsidR="00B67FCF" w:rsidRDefault="00B67FCF" w:rsidP="00F2435D">
            <w:pPr>
              <w:pStyle w:val="Heading7"/>
              <w:jc w:val="left"/>
            </w:pPr>
            <w:r>
              <w:t xml:space="preserve">If your petition # is between 70000 and 79999, 100% of total for lodging and meals </w:t>
            </w:r>
          </w:p>
        </w:tc>
        <w:tc>
          <w:tcPr>
            <w:tcW w:w="1980" w:type="dxa"/>
            <w:gridSpan w:val="3"/>
            <w:tcBorders>
              <w:top w:val="single" w:sz="24" w:space="0" w:color="auto"/>
              <w:left w:val="single" w:sz="24" w:space="0" w:color="auto"/>
              <w:bottom w:val="single" w:sz="24" w:space="0" w:color="auto"/>
              <w:right w:val="single" w:sz="24" w:space="0" w:color="auto"/>
            </w:tcBorders>
            <w:vAlign w:val="center"/>
          </w:tcPr>
          <w:p w14:paraId="292FA4C5" w14:textId="77777777" w:rsidR="00B67FCF" w:rsidRDefault="00B67FCF">
            <w:pPr>
              <w:jc w:val="right"/>
              <w:rPr>
                <w:rFonts w:ascii="Arial" w:hAnsi="Arial" w:cs="Arial"/>
                <w:sz w:val="18"/>
              </w:rPr>
            </w:pPr>
            <w:r>
              <w:rPr>
                <w:rFonts w:ascii="Arial" w:hAnsi="Arial" w:cs="Arial"/>
                <w:sz w:val="18"/>
              </w:rPr>
              <w:t>$_________</w:t>
            </w:r>
          </w:p>
        </w:tc>
      </w:tr>
      <w:tr w:rsidR="00B67FCF" w14:paraId="22323BBB" w14:textId="77777777" w:rsidTr="00E02D49">
        <w:trPr>
          <w:cantSplit/>
          <w:trHeight w:val="432"/>
        </w:trPr>
        <w:tc>
          <w:tcPr>
            <w:tcW w:w="9810" w:type="dxa"/>
            <w:gridSpan w:val="14"/>
            <w:tcBorders>
              <w:right w:val="single" w:sz="24" w:space="0" w:color="auto"/>
            </w:tcBorders>
            <w:vAlign w:val="center"/>
          </w:tcPr>
          <w:p w14:paraId="1D9BC20E" w14:textId="77777777" w:rsidR="00B67FCF" w:rsidRPr="00B71B3F" w:rsidRDefault="00B67FCF" w:rsidP="00F2435D">
            <w:pPr>
              <w:pStyle w:val="Heading7"/>
              <w:jc w:val="left"/>
              <w:rPr>
                <w:szCs w:val="18"/>
              </w:rPr>
            </w:pPr>
            <w:r w:rsidRPr="00B71B3F">
              <w:rPr>
                <w:szCs w:val="18"/>
              </w:rPr>
              <w:t xml:space="preserve">90% of the transportation total, travel section above, if your petition # is lower than 70000 or greater than 80000, 100% of the transportation total, travel section above, if your petition # is between 70000 and 79999   </w:t>
            </w:r>
          </w:p>
        </w:tc>
        <w:tc>
          <w:tcPr>
            <w:tcW w:w="1980" w:type="dxa"/>
            <w:gridSpan w:val="3"/>
            <w:tcBorders>
              <w:top w:val="single" w:sz="24" w:space="0" w:color="auto"/>
              <w:left w:val="single" w:sz="24" w:space="0" w:color="auto"/>
              <w:bottom w:val="single" w:sz="24" w:space="0" w:color="auto"/>
              <w:right w:val="single" w:sz="24" w:space="0" w:color="auto"/>
            </w:tcBorders>
            <w:vAlign w:val="center"/>
          </w:tcPr>
          <w:p w14:paraId="7B706727" w14:textId="77777777" w:rsidR="00B67FCF" w:rsidRDefault="00B67FCF">
            <w:pPr>
              <w:jc w:val="right"/>
              <w:rPr>
                <w:rFonts w:ascii="Arial" w:hAnsi="Arial" w:cs="Arial"/>
                <w:sz w:val="18"/>
              </w:rPr>
            </w:pPr>
            <w:r>
              <w:rPr>
                <w:rFonts w:ascii="Arial" w:hAnsi="Arial" w:cs="Arial"/>
                <w:sz w:val="18"/>
              </w:rPr>
              <w:t>$_________</w:t>
            </w:r>
          </w:p>
        </w:tc>
      </w:tr>
      <w:tr w:rsidR="00B67FCF" w14:paraId="5EF639AA" w14:textId="77777777" w:rsidTr="00E02D49">
        <w:trPr>
          <w:cantSplit/>
          <w:trHeight w:hRule="exact" w:val="432"/>
        </w:trPr>
        <w:tc>
          <w:tcPr>
            <w:tcW w:w="9810" w:type="dxa"/>
            <w:gridSpan w:val="14"/>
            <w:tcBorders>
              <w:right w:val="single" w:sz="24" w:space="0" w:color="auto"/>
            </w:tcBorders>
            <w:vAlign w:val="center"/>
          </w:tcPr>
          <w:p w14:paraId="7C2A3272" w14:textId="77777777" w:rsidR="00B67FCF" w:rsidRDefault="00B67FCF">
            <w:pPr>
              <w:pStyle w:val="Heading7"/>
            </w:pPr>
            <w:r>
              <w:t xml:space="preserve">Minus reimbursement from any other source </w:t>
            </w:r>
          </w:p>
        </w:tc>
        <w:tc>
          <w:tcPr>
            <w:tcW w:w="1980" w:type="dxa"/>
            <w:gridSpan w:val="3"/>
            <w:tcBorders>
              <w:top w:val="single" w:sz="24" w:space="0" w:color="auto"/>
              <w:left w:val="single" w:sz="24" w:space="0" w:color="auto"/>
              <w:bottom w:val="single" w:sz="24" w:space="0" w:color="auto"/>
              <w:right w:val="single" w:sz="24" w:space="0" w:color="auto"/>
            </w:tcBorders>
            <w:vAlign w:val="center"/>
          </w:tcPr>
          <w:p w14:paraId="79DE447C" w14:textId="77777777" w:rsidR="00B67FCF" w:rsidRDefault="00B67FCF">
            <w:pPr>
              <w:jc w:val="right"/>
              <w:rPr>
                <w:rFonts w:ascii="Arial" w:hAnsi="Arial" w:cs="Arial"/>
                <w:sz w:val="18"/>
              </w:rPr>
            </w:pPr>
            <w:r>
              <w:rPr>
                <w:rFonts w:ascii="Arial" w:hAnsi="Arial" w:cs="Arial"/>
                <w:sz w:val="18"/>
              </w:rPr>
              <w:t>$_________</w:t>
            </w:r>
          </w:p>
        </w:tc>
      </w:tr>
      <w:tr w:rsidR="00B67FCF" w14:paraId="277C2F67" w14:textId="77777777" w:rsidTr="00E02D49">
        <w:trPr>
          <w:cantSplit/>
          <w:trHeight w:hRule="exact" w:val="432"/>
        </w:trPr>
        <w:tc>
          <w:tcPr>
            <w:tcW w:w="7290" w:type="dxa"/>
            <w:gridSpan w:val="11"/>
            <w:tcBorders>
              <w:right w:val="nil"/>
            </w:tcBorders>
            <w:shd w:val="clear" w:color="auto" w:fill="CCCCCC"/>
            <w:vAlign w:val="center"/>
          </w:tcPr>
          <w:p w14:paraId="270F08E6" w14:textId="77777777" w:rsidR="00B67FCF" w:rsidRDefault="00B67FCF">
            <w:pPr>
              <w:jc w:val="right"/>
              <w:rPr>
                <w:rFonts w:ascii="Arial" w:hAnsi="Arial" w:cs="Arial"/>
                <w:b/>
                <w:bCs/>
                <w:sz w:val="18"/>
              </w:rPr>
            </w:pPr>
            <w:r>
              <w:rPr>
                <w:rFonts w:ascii="Arial" w:hAnsi="Arial" w:cs="Arial"/>
                <w:sz w:val="18"/>
                <w:szCs w:val="20"/>
              </w:rPr>
              <w:t>(TO BE FILLED IN BY TRADE UNIT)</w:t>
            </w:r>
          </w:p>
        </w:tc>
        <w:tc>
          <w:tcPr>
            <w:tcW w:w="2520" w:type="dxa"/>
            <w:gridSpan w:val="3"/>
            <w:tcBorders>
              <w:left w:val="nil"/>
              <w:right w:val="single" w:sz="24" w:space="0" w:color="auto"/>
            </w:tcBorders>
            <w:shd w:val="clear" w:color="auto" w:fill="CCCCCC"/>
            <w:vAlign w:val="center"/>
          </w:tcPr>
          <w:p w14:paraId="06D526BE" w14:textId="77777777" w:rsidR="00B67FCF" w:rsidRDefault="00B67FCF">
            <w:pPr>
              <w:jc w:val="right"/>
              <w:rPr>
                <w:rFonts w:ascii="Arial" w:hAnsi="Arial" w:cs="Arial"/>
                <w:b/>
                <w:bCs/>
                <w:sz w:val="18"/>
              </w:rPr>
            </w:pPr>
            <w:r>
              <w:rPr>
                <w:rFonts w:ascii="Arial" w:hAnsi="Arial" w:cs="Arial"/>
                <w:b/>
                <w:bCs/>
                <w:sz w:val="18"/>
              </w:rPr>
              <w:t>Minus amount advanced</w:t>
            </w:r>
          </w:p>
        </w:tc>
        <w:tc>
          <w:tcPr>
            <w:tcW w:w="1980" w:type="dxa"/>
            <w:gridSpan w:val="3"/>
            <w:tcBorders>
              <w:top w:val="single" w:sz="24" w:space="0" w:color="auto"/>
              <w:left w:val="single" w:sz="24" w:space="0" w:color="auto"/>
              <w:bottom w:val="single" w:sz="24" w:space="0" w:color="auto"/>
              <w:right w:val="single" w:sz="24" w:space="0" w:color="auto"/>
            </w:tcBorders>
            <w:shd w:val="clear" w:color="auto" w:fill="CCCCCC"/>
            <w:vAlign w:val="center"/>
          </w:tcPr>
          <w:p w14:paraId="3A3BE991" w14:textId="77777777" w:rsidR="00B67FCF" w:rsidRDefault="00B67FCF">
            <w:pPr>
              <w:jc w:val="right"/>
              <w:rPr>
                <w:rFonts w:ascii="Arial" w:hAnsi="Arial" w:cs="Arial"/>
                <w:sz w:val="18"/>
                <w:u w:val="single"/>
              </w:rPr>
            </w:pPr>
            <w:r>
              <w:rPr>
                <w:rFonts w:ascii="Arial" w:hAnsi="Arial" w:cs="Arial"/>
                <w:sz w:val="18"/>
              </w:rPr>
              <w:t>$</w:t>
            </w:r>
            <w:bookmarkStart w:id="15" w:name="Text15"/>
            <w:r>
              <w:rPr>
                <w:rFonts w:ascii="Arial" w:hAnsi="Arial" w:cs="Arial"/>
                <w:sz w:val="18"/>
                <w:u w:val="single"/>
              </w:rPr>
              <w:fldChar w:fldCharType="begin">
                <w:ffData>
                  <w:name w:val="Text15"/>
                  <w:enabled/>
                  <w:calcOnExit w:val="0"/>
                  <w:textInput>
                    <w:maxLength w:val="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Start w:id="16" w:name="Text21"/>
            <w:bookmarkEnd w:id="15"/>
            <w:r>
              <w:rPr>
                <w:rFonts w:ascii="Arial" w:hAnsi="Arial" w:cs="Arial"/>
                <w:sz w:val="18"/>
                <w:u w:val="single"/>
              </w:rPr>
              <w:fldChar w:fldCharType="begin">
                <w:ffData>
                  <w:name w:val="Text21"/>
                  <w:enabled/>
                  <w:calcOnExit w:val="0"/>
                  <w:textInput>
                    <w:maxLength w:val="4"/>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6"/>
          </w:p>
        </w:tc>
      </w:tr>
      <w:tr w:rsidR="00B67FCF" w14:paraId="03172FCF" w14:textId="77777777" w:rsidTr="00E02D49">
        <w:trPr>
          <w:cantSplit/>
          <w:trHeight w:hRule="exact" w:val="432"/>
        </w:trPr>
        <w:tc>
          <w:tcPr>
            <w:tcW w:w="9810" w:type="dxa"/>
            <w:gridSpan w:val="14"/>
            <w:tcBorders>
              <w:right w:val="single" w:sz="24" w:space="0" w:color="auto"/>
            </w:tcBorders>
            <w:vAlign w:val="center"/>
          </w:tcPr>
          <w:p w14:paraId="62334015" w14:textId="77777777" w:rsidR="00B67FCF" w:rsidRDefault="00B67FCF">
            <w:pPr>
              <w:jc w:val="right"/>
              <w:rPr>
                <w:rFonts w:ascii="Arial" w:hAnsi="Arial" w:cs="Arial"/>
                <w:b/>
                <w:bCs/>
                <w:sz w:val="18"/>
              </w:rPr>
            </w:pPr>
            <w:r>
              <w:rPr>
                <w:rFonts w:ascii="Arial" w:hAnsi="Arial" w:cs="Arial"/>
                <w:b/>
                <w:bCs/>
                <w:sz w:val="18"/>
              </w:rPr>
              <w:t>TOTAL PAYMENT DUE OR OWED FOR RELOCATION ALLOWANCE - TRAVEL</w:t>
            </w:r>
          </w:p>
        </w:tc>
        <w:tc>
          <w:tcPr>
            <w:tcW w:w="1980" w:type="dxa"/>
            <w:gridSpan w:val="3"/>
            <w:tcBorders>
              <w:top w:val="single" w:sz="24" w:space="0" w:color="auto"/>
              <w:left w:val="single" w:sz="24" w:space="0" w:color="auto"/>
              <w:bottom w:val="single" w:sz="24" w:space="0" w:color="auto"/>
              <w:right w:val="single" w:sz="24" w:space="0" w:color="auto"/>
            </w:tcBorders>
            <w:vAlign w:val="center"/>
          </w:tcPr>
          <w:p w14:paraId="632E5246" w14:textId="77777777" w:rsidR="00B67FCF" w:rsidRDefault="00B67FCF">
            <w:pPr>
              <w:jc w:val="right"/>
              <w:rPr>
                <w:rFonts w:ascii="Arial" w:hAnsi="Arial" w:cs="Arial"/>
                <w:sz w:val="18"/>
              </w:rPr>
            </w:pPr>
            <w:r>
              <w:rPr>
                <w:rFonts w:ascii="Arial" w:hAnsi="Arial" w:cs="Arial"/>
                <w:sz w:val="18"/>
              </w:rPr>
              <w:t>$_________</w:t>
            </w:r>
          </w:p>
        </w:tc>
      </w:tr>
      <w:tr w:rsidR="00B67FCF" w14:paraId="1364DBD8" w14:textId="77777777" w:rsidTr="00E02D49">
        <w:trPr>
          <w:cantSplit/>
          <w:trHeight w:val="331"/>
        </w:trPr>
        <w:tc>
          <w:tcPr>
            <w:tcW w:w="11790" w:type="dxa"/>
            <w:gridSpan w:val="17"/>
            <w:tcBorders>
              <w:bottom w:val="nil"/>
            </w:tcBorders>
            <w:shd w:val="clear" w:color="auto" w:fill="CCCCCC"/>
            <w:vAlign w:val="center"/>
          </w:tcPr>
          <w:p w14:paraId="2B91CCA7" w14:textId="77777777" w:rsidR="00B67FCF" w:rsidRDefault="00B67FCF">
            <w:pPr>
              <w:jc w:val="center"/>
              <w:rPr>
                <w:rFonts w:ascii="Arial" w:hAnsi="Arial" w:cs="Arial"/>
                <w:sz w:val="18"/>
              </w:rPr>
            </w:pPr>
            <w:r>
              <w:rPr>
                <w:rFonts w:ascii="Arial" w:hAnsi="Arial" w:cs="Arial"/>
                <w:b/>
                <w:bCs/>
                <w:sz w:val="18"/>
                <w:szCs w:val="20"/>
              </w:rPr>
              <w:lastRenderedPageBreak/>
              <w:t>Expenses Associated with Moving Allowance</w:t>
            </w:r>
          </w:p>
        </w:tc>
      </w:tr>
      <w:tr w:rsidR="00B67FCF" w14:paraId="410EE8EA" w14:textId="77777777" w:rsidTr="00E02D49">
        <w:trPr>
          <w:cantSplit/>
          <w:trHeight w:val="504"/>
        </w:trPr>
        <w:tc>
          <w:tcPr>
            <w:tcW w:w="11790" w:type="dxa"/>
            <w:gridSpan w:val="17"/>
            <w:tcBorders>
              <w:top w:val="nil"/>
              <w:bottom w:val="nil"/>
            </w:tcBorders>
            <w:vAlign w:val="center"/>
          </w:tcPr>
          <w:p w14:paraId="1F52A84A" w14:textId="77777777" w:rsidR="00B67FCF" w:rsidRDefault="00B67FCF">
            <w:pPr>
              <w:jc w:val="both"/>
              <w:rPr>
                <w:rFonts w:ascii="Arial" w:hAnsi="Arial" w:cs="Arial"/>
                <w:sz w:val="18"/>
              </w:rPr>
            </w:pPr>
            <w:r>
              <w:rPr>
                <w:rFonts w:ascii="Arial" w:hAnsi="Arial" w:cs="Arial"/>
                <w:sz w:val="18"/>
                <w:szCs w:val="20"/>
              </w:rPr>
              <w:t xml:space="preserve">Depending on the applicable Trade Act certification, the moving allowance amount payable is either </w:t>
            </w:r>
            <w:r>
              <w:rPr>
                <w:rFonts w:ascii="Arial" w:hAnsi="Arial" w:cs="Arial"/>
                <w:b/>
                <w:bCs/>
                <w:sz w:val="18"/>
                <w:szCs w:val="20"/>
              </w:rPr>
              <w:t>90 or 100 percent</w:t>
            </w:r>
            <w:r>
              <w:rPr>
                <w:rFonts w:ascii="Arial" w:hAnsi="Arial" w:cs="Arial"/>
                <w:sz w:val="18"/>
                <w:szCs w:val="20"/>
              </w:rPr>
              <w:t xml:space="preserve"> of the total of the allowable costs under either section 1, 2, or 3 and either </w:t>
            </w:r>
            <w:r>
              <w:rPr>
                <w:rFonts w:ascii="Arial" w:hAnsi="Arial" w:cs="Arial"/>
                <w:b/>
                <w:bCs/>
                <w:sz w:val="18"/>
                <w:szCs w:val="20"/>
              </w:rPr>
              <w:t>90 or 100 percent</w:t>
            </w:r>
            <w:r>
              <w:rPr>
                <w:rFonts w:ascii="Arial" w:hAnsi="Arial" w:cs="Arial"/>
                <w:sz w:val="18"/>
                <w:szCs w:val="20"/>
              </w:rPr>
              <w:t xml:space="preserve"> of the total allowable costs under section 4.  The amounts otherwise payable shall be reduced by any amounts the individual is entitled to be paid or reimbursed for such expenses from any other source.  SUBMIT WITH ALL RECEIPTS AND/OR BILLS.</w:t>
            </w:r>
          </w:p>
        </w:tc>
      </w:tr>
      <w:tr w:rsidR="00B67FCF" w14:paraId="43342433" w14:textId="77777777" w:rsidTr="00E02D49">
        <w:trPr>
          <w:cantSplit/>
          <w:trHeight w:hRule="exact" w:val="144"/>
        </w:trPr>
        <w:tc>
          <w:tcPr>
            <w:tcW w:w="11790" w:type="dxa"/>
            <w:gridSpan w:val="17"/>
            <w:vAlign w:val="center"/>
          </w:tcPr>
          <w:p w14:paraId="740A1E2A" w14:textId="77777777" w:rsidR="00B67FCF" w:rsidRDefault="00B67FCF">
            <w:pPr>
              <w:jc w:val="center"/>
              <w:rPr>
                <w:rFonts w:ascii="Arial" w:hAnsi="Arial" w:cs="Arial"/>
                <w:sz w:val="18"/>
                <w:szCs w:val="20"/>
              </w:rPr>
            </w:pPr>
          </w:p>
        </w:tc>
      </w:tr>
      <w:tr w:rsidR="00B67FCF" w14:paraId="55DD673E" w14:textId="77777777" w:rsidTr="00E02D49">
        <w:trPr>
          <w:cantSplit/>
          <w:trHeight w:val="360"/>
        </w:trPr>
        <w:tc>
          <w:tcPr>
            <w:tcW w:w="1710" w:type="dxa"/>
            <w:gridSpan w:val="3"/>
            <w:vMerge w:val="restart"/>
            <w:vAlign w:val="center"/>
          </w:tcPr>
          <w:p w14:paraId="425D8494" w14:textId="77777777" w:rsidR="00B67FCF" w:rsidRDefault="00B67FCF">
            <w:pPr>
              <w:jc w:val="center"/>
              <w:rPr>
                <w:rFonts w:ascii="Arial" w:hAnsi="Arial" w:cs="Arial"/>
                <w:sz w:val="18"/>
              </w:rPr>
            </w:pPr>
            <w:r>
              <w:rPr>
                <w:rFonts w:ascii="Arial" w:hAnsi="Arial" w:cs="Arial"/>
                <w:sz w:val="18"/>
              </w:rPr>
              <w:t>Section 1</w:t>
            </w:r>
          </w:p>
          <w:p w14:paraId="18B4099E" w14:textId="77777777" w:rsidR="00B67FCF" w:rsidRDefault="00B67FCF">
            <w:pPr>
              <w:jc w:val="center"/>
              <w:rPr>
                <w:rFonts w:ascii="Arial" w:hAnsi="Arial" w:cs="Arial"/>
                <w:sz w:val="18"/>
              </w:rPr>
            </w:pPr>
          </w:p>
          <w:p w14:paraId="4DE1C2CC" w14:textId="77777777" w:rsidR="00B67FCF" w:rsidRDefault="00B67FCF">
            <w:pPr>
              <w:jc w:val="center"/>
              <w:rPr>
                <w:rFonts w:ascii="Arial" w:hAnsi="Arial" w:cs="Arial"/>
                <w:sz w:val="18"/>
              </w:rPr>
            </w:pPr>
            <w:r>
              <w:rPr>
                <w:rFonts w:ascii="Arial" w:hAnsi="Arial" w:cs="Arial"/>
                <w:sz w:val="18"/>
              </w:rPr>
              <w:t xml:space="preserve">Commercial Carrier </w:t>
            </w:r>
          </w:p>
        </w:tc>
        <w:tc>
          <w:tcPr>
            <w:tcW w:w="8280" w:type="dxa"/>
            <w:gridSpan w:val="12"/>
            <w:tcBorders>
              <w:bottom w:val="nil"/>
              <w:right w:val="single" w:sz="12" w:space="0" w:color="auto"/>
            </w:tcBorders>
          </w:tcPr>
          <w:p w14:paraId="68FAE220" w14:textId="77777777" w:rsidR="00B67FCF" w:rsidRDefault="00B67FCF">
            <w:pPr>
              <w:jc w:val="both"/>
              <w:rPr>
                <w:rFonts w:ascii="Arial" w:hAnsi="Arial" w:cs="Arial"/>
                <w:sz w:val="18"/>
              </w:rPr>
            </w:pPr>
            <w:r>
              <w:rPr>
                <w:rFonts w:ascii="Arial" w:hAnsi="Arial" w:cs="Arial"/>
                <w:sz w:val="18"/>
                <w:szCs w:val="20"/>
              </w:rPr>
              <w:t>Allowable costs for moving household goods and personal effects of an individual and family, if any, from the individual's old residence to the individual's new residence in the area of relocation, not to exceed the maximum number of pounds net weight authorized under the federal travel regulations (see 41 CFR Part 101-7).</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7BC1D38B" w14:textId="77777777" w:rsidR="00B67FCF" w:rsidRDefault="00B67FCF">
            <w:pPr>
              <w:jc w:val="center"/>
              <w:rPr>
                <w:rFonts w:ascii="Arial" w:hAnsi="Arial" w:cs="Arial"/>
                <w:sz w:val="18"/>
                <w:szCs w:val="20"/>
              </w:rPr>
            </w:pPr>
            <w:r>
              <w:rPr>
                <w:rFonts w:ascii="Arial" w:hAnsi="Arial" w:cs="Arial"/>
                <w:sz w:val="18"/>
                <w:szCs w:val="20"/>
              </w:rPr>
              <w:t>Enter total allowable costs</w:t>
            </w:r>
          </w:p>
        </w:tc>
      </w:tr>
      <w:tr w:rsidR="00B67FCF" w14:paraId="63DE4594" w14:textId="77777777" w:rsidTr="00E02D49">
        <w:trPr>
          <w:cantSplit/>
          <w:trHeight w:hRule="exact" w:val="389"/>
        </w:trPr>
        <w:tc>
          <w:tcPr>
            <w:tcW w:w="1710" w:type="dxa"/>
            <w:gridSpan w:val="3"/>
            <w:vMerge/>
          </w:tcPr>
          <w:p w14:paraId="29CE9728" w14:textId="77777777" w:rsidR="00B67FCF" w:rsidRDefault="00B67FCF">
            <w:pPr>
              <w:jc w:val="both"/>
              <w:rPr>
                <w:rFonts w:ascii="Arial" w:hAnsi="Arial" w:cs="Arial"/>
                <w:sz w:val="18"/>
              </w:rPr>
            </w:pPr>
          </w:p>
        </w:tc>
        <w:tc>
          <w:tcPr>
            <w:tcW w:w="8280" w:type="dxa"/>
            <w:gridSpan w:val="12"/>
            <w:tcBorders>
              <w:right w:val="single" w:sz="12" w:space="0" w:color="auto"/>
            </w:tcBorders>
            <w:vAlign w:val="center"/>
          </w:tcPr>
          <w:p w14:paraId="7589A701" w14:textId="77777777" w:rsidR="00B67FCF" w:rsidRDefault="00B67FCF">
            <w:pPr>
              <w:jc w:val="both"/>
              <w:rPr>
                <w:rFonts w:ascii="Arial" w:hAnsi="Arial" w:cs="Arial"/>
                <w:sz w:val="18"/>
                <w:szCs w:val="20"/>
              </w:rPr>
            </w:pPr>
            <w:r>
              <w:rPr>
                <w:rFonts w:ascii="Arial" w:hAnsi="Arial" w:cs="Arial"/>
                <w:sz w:val="18"/>
                <w:szCs w:val="20"/>
              </w:rPr>
              <w:t xml:space="preserve">Moving costs, not including insurance.  Include reasonable and necessary accessorial costs, if any. </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3CD8CA86" w14:textId="77777777" w:rsidR="00B67FCF" w:rsidRDefault="00B67FCF">
            <w:pPr>
              <w:jc w:val="center"/>
              <w:rPr>
                <w:rFonts w:ascii="Arial" w:hAnsi="Arial" w:cs="Arial"/>
                <w:sz w:val="18"/>
              </w:rPr>
            </w:pPr>
            <w:r>
              <w:rPr>
                <w:rFonts w:ascii="Arial" w:hAnsi="Arial" w:cs="Arial"/>
                <w:sz w:val="18"/>
              </w:rPr>
              <w:t>$_________</w:t>
            </w:r>
          </w:p>
        </w:tc>
      </w:tr>
      <w:tr w:rsidR="00B67FCF" w14:paraId="1E9EBA69" w14:textId="77777777" w:rsidTr="00E02D49">
        <w:trPr>
          <w:cantSplit/>
          <w:trHeight w:val="360"/>
        </w:trPr>
        <w:tc>
          <w:tcPr>
            <w:tcW w:w="1710" w:type="dxa"/>
            <w:gridSpan w:val="3"/>
            <w:vMerge/>
          </w:tcPr>
          <w:p w14:paraId="612022DE" w14:textId="77777777" w:rsidR="00B67FCF" w:rsidRDefault="00B67FCF">
            <w:pPr>
              <w:jc w:val="both"/>
              <w:rPr>
                <w:rFonts w:ascii="Arial" w:hAnsi="Arial" w:cs="Arial"/>
                <w:sz w:val="18"/>
              </w:rPr>
            </w:pPr>
          </w:p>
        </w:tc>
        <w:tc>
          <w:tcPr>
            <w:tcW w:w="8280" w:type="dxa"/>
            <w:gridSpan w:val="12"/>
            <w:tcBorders>
              <w:right w:val="single" w:sz="12" w:space="0" w:color="auto"/>
            </w:tcBorders>
          </w:tcPr>
          <w:p w14:paraId="28E69244" w14:textId="77777777" w:rsidR="00B67FCF" w:rsidRDefault="00B67FCF">
            <w:pPr>
              <w:jc w:val="both"/>
              <w:rPr>
                <w:rFonts w:ascii="Arial" w:hAnsi="Arial" w:cs="Arial"/>
                <w:sz w:val="18"/>
                <w:szCs w:val="20"/>
              </w:rPr>
            </w:pPr>
            <w:r>
              <w:rPr>
                <w:rFonts w:ascii="Arial" w:hAnsi="Arial" w:cs="Arial"/>
                <w:sz w:val="18"/>
                <w:szCs w:val="20"/>
              </w:rPr>
              <w:t xml:space="preserve">The cost of insuring the goods and effects moved for their actual value or </w:t>
            </w:r>
            <w:r w:rsidRPr="00F27734">
              <w:rPr>
                <w:rFonts w:ascii="Arial" w:hAnsi="Arial" w:cs="Arial"/>
                <w:sz w:val="18"/>
                <w:szCs w:val="20"/>
              </w:rPr>
              <w:t>$</w:t>
            </w:r>
            <w:r w:rsidR="003A136E" w:rsidRPr="00F27734">
              <w:rPr>
                <w:rFonts w:ascii="Arial" w:hAnsi="Arial" w:cs="Arial"/>
                <w:sz w:val="18"/>
                <w:szCs w:val="20"/>
              </w:rPr>
              <w:t>4</w:t>
            </w:r>
            <w:r w:rsidRPr="00F27734">
              <w:rPr>
                <w:rFonts w:ascii="Arial" w:hAnsi="Arial" w:cs="Arial"/>
                <w:sz w:val="18"/>
                <w:szCs w:val="20"/>
              </w:rPr>
              <w:t>0,000</w:t>
            </w:r>
            <w:r w:rsidRPr="00987ACF">
              <w:rPr>
                <w:rFonts w:ascii="Arial" w:hAnsi="Arial" w:cs="Arial"/>
                <w:color w:val="FF0000"/>
                <w:sz w:val="18"/>
                <w:szCs w:val="20"/>
              </w:rPr>
              <w:t>,</w:t>
            </w:r>
            <w:r>
              <w:rPr>
                <w:rFonts w:ascii="Arial" w:hAnsi="Arial" w:cs="Arial"/>
                <w:sz w:val="18"/>
                <w:szCs w:val="20"/>
              </w:rPr>
              <w:t xml:space="preserve"> </w:t>
            </w:r>
            <w:r>
              <w:rPr>
                <w:rFonts w:ascii="Arial" w:hAnsi="Arial" w:cs="Arial"/>
                <w:i/>
                <w:iCs/>
                <w:sz w:val="18"/>
                <w:szCs w:val="20"/>
              </w:rPr>
              <w:t>whichever is least</w:t>
            </w:r>
            <w:r>
              <w:rPr>
                <w:rFonts w:ascii="Arial" w:hAnsi="Arial" w:cs="Arial"/>
                <w:sz w:val="18"/>
                <w:szCs w:val="20"/>
              </w:rPr>
              <w:t xml:space="preserve">, against loss or damage in transit.  Insurance may be paid to a licensed insurer, </w:t>
            </w:r>
            <w:r>
              <w:rPr>
                <w:rFonts w:ascii="Arial" w:hAnsi="Arial" w:cs="Arial"/>
                <w:sz w:val="18"/>
                <w:szCs w:val="20"/>
                <w:u w:val="single"/>
              </w:rPr>
              <w:t>if a bid was obtained by the individual and approved by the state agency before departure</w:t>
            </w:r>
            <w:r w:rsidRPr="00F27734">
              <w:rPr>
                <w:rFonts w:ascii="Arial" w:hAnsi="Arial" w:cs="Arial"/>
                <w:sz w:val="18"/>
                <w:szCs w:val="20"/>
              </w:rPr>
              <w:t>.  If more economical to pay a carrier an extra charge to assume the responsibility of a common carrier for the individual’s goods and effects, 90 or 100 percent of such extra charge (as applicable), but not exceeding $50,</w:t>
            </w:r>
            <w:r>
              <w:rPr>
                <w:rFonts w:ascii="Arial" w:hAnsi="Arial" w:cs="Arial"/>
                <w:sz w:val="18"/>
                <w:szCs w:val="20"/>
              </w:rPr>
              <w:t xml:space="preserve"> shall be paid in lieu of the cost of insurance.  Record the full cost of insurance at right.     </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3085F898" w14:textId="77777777" w:rsidR="00B67FCF" w:rsidRDefault="00B67FCF">
            <w:pPr>
              <w:jc w:val="center"/>
              <w:rPr>
                <w:rFonts w:ascii="Arial" w:hAnsi="Arial" w:cs="Arial"/>
                <w:sz w:val="18"/>
              </w:rPr>
            </w:pPr>
            <w:r>
              <w:rPr>
                <w:rFonts w:ascii="Arial" w:hAnsi="Arial" w:cs="Arial"/>
                <w:sz w:val="18"/>
              </w:rPr>
              <w:t>$_________</w:t>
            </w:r>
          </w:p>
        </w:tc>
      </w:tr>
      <w:tr w:rsidR="00B67FCF" w14:paraId="2D385EAF" w14:textId="77777777" w:rsidTr="00E02D49">
        <w:trPr>
          <w:cantSplit/>
          <w:trHeight w:hRule="exact" w:val="144"/>
        </w:trPr>
        <w:tc>
          <w:tcPr>
            <w:tcW w:w="11790" w:type="dxa"/>
            <w:gridSpan w:val="17"/>
            <w:vAlign w:val="center"/>
          </w:tcPr>
          <w:p w14:paraId="4A6203CB" w14:textId="77777777" w:rsidR="00B67FCF" w:rsidRDefault="00B67FCF">
            <w:pPr>
              <w:jc w:val="center"/>
              <w:rPr>
                <w:rFonts w:ascii="Arial" w:hAnsi="Arial" w:cs="Arial"/>
                <w:sz w:val="18"/>
              </w:rPr>
            </w:pPr>
          </w:p>
        </w:tc>
      </w:tr>
      <w:tr w:rsidR="00B67FCF" w14:paraId="691F6372" w14:textId="77777777" w:rsidTr="00E02D49">
        <w:trPr>
          <w:cantSplit/>
          <w:trHeight w:hRule="exact" w:val="461"/>
        </w:trPr>
        <w:tc>
          <w:tcPr>
            <w:tcW w:w="1710" w:type="dxa"/>
            <w:gridSpan w:val="3"/>
            <w:vMerge w:val="restart"/>
            <w:vAlign w:val="center"/>
          </w:tcPr>
          <w:p w14:paraId="6695348A" w14:textId="77777777" w:rsidR="00B67FCF" w:rsidRDefault="00B67FCF">
            <w:pPr>
              <w:jc w:val="center"/>
              <w:rPr>
                <w:rFonts w:ascii="Arial" w:hAnsi="Arial" w:cs="Arial"/>
                <w:sz w:val="18"/>
              </w:rPr>
            </w:pPr>
            <w:r>
              <w:rPr>
                <w:rFonts w:ascii="Arial" w:hAnsi="Arial" w:cs="Arial"/>
                <w:sz w:val="18"/>
              </w:rPr>
              <w:t>Section 2</w:t>
            </w:r>
          </w:p>
          <w:p w14:paraId="050D9197" w14:textId="77777777" w:rsidR="00B67FCF" w:rsidRDefault="00B67FCF">
            <w:pPr>
              <w:jc w:val="center"/>
              <w:rPr>
                <w:rFonts w:ascii="Arial" w:hAnsi="Arial" w:cs="Arial"/>
                <w:sz w:val="18"/>
              </w:rPr>
            </w:pPr>
          </w:p>
          <w:p w14:paraId="74970034" w14:textId="77777777" w:rsidR="00B67FCF" w:rsidRDefault="00B67FCF">
            <w:pPr>
              <w:jc w:val="center"/>
              <w:rPr>
                <w:rFonts w:ascii="Arial" w:hAnsi="Arial" w:cs="Arial"/>
                <w:sz w:val="18"/>
              </w:rPr>
            </w:pPr>
            <w:r>
              <w:rPr>
                <w:rFonts w:ascii="Arial" w:hAnsi="Arial" w:cs="Arial"/>
                <w:sz w:val="18"/>
              </w:rPr>
              <w:t>Trailer or Rental Truck</w:t>
            </w:r>
          </w:p>
        </w:tc>
        <w:tc>
          <w:tcPr>
            <w:tcW w:w="8280" w:type="dxa"/>
            <w:gridSpan w:val="12"/>
            <w:vMerge w:val="restart"/>
            <w:tcBorders>
              <w:right w:val="single" w:sz="12" w:space="0" w:color="auto"/>
            </w:tcBorders>
          </w:tcPr>
          <w:p w14:paraId="5FEFCD7D" w14:textId="77777777" w:rsidR="00B67FCF" w:rsidRDefault="00B67FCF">
            <w:pPr>
              <w:jc w:val="both"/>
              <w:rPr>
                <w:rFonts w:ascii="Arial" w:hAnsi="Arial" w:cs="Arial"/>
                <w:sz w:val="18"/>
                <w:szCs w:val="20"/>
              </w:rPr>
            </w:pPr>
            <w:r>
              <w:rPr>
                <w:rFonts w:ascii="Arial" w:hAnsi="Arial" w:cs="Arial"/>
                <w:sz w:val="18"/>
                <w:szCs w:val="20"/>
              </w:rPr>
              <w:t>If the trailer was hauled by private vehicle, the cost per mile for the use of the private vehicle at the prevailing mileage rate authorized under the federal travel regulations (see 41 CFR Part 101-7) for the usually traveled route from the individual's old residence to the individual's new residence in the area of relocation.  (Payable only if not already claimed as a travel expenditure from prior page.)</w:t>
            </w:r>
          </w:p>
          <w:p w14:paraId="0DAB2555" w14:textId="77777777" w:rsidR="00B67FCF" w:rsidRDefault="00B67FCF">
            <w:pPr>
              <w:jc w:val="right"/>
              <w:rPr>
                <w:rFonts w:ascii="Arial" w:hAnsi="Arial" w:cs="Arial"/>
                <w:sz w:val="18"/>
                <w:szCs w:val="20"/>
              </w:rPr>
            </w:pPr>
            <w:r>
              <w:rPr>
                <w:rFonts w:ascii="Arial" w:hAnsi="Arial" w:cs="Arial"/>
                <w:sz w:val="18"/>
                <w:szCs w:val="20"/>
              </w:rPr>
              <w:t xml:space="preserve">_______ miles at _________ per mile  </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79C3D716" w14:textId="77777777" w:rsidR="00B67FCF" w:rsidRDefault="00B67FCF">
            <w:pPr>
              <w:jc w:val="center"/>
              <w:rPr>
                <w:rFonts w:ascii="Arial" w:hAnsi="Arial" w:cs="Arial"/>
                <w:sz w:val="18"/>
                <w:szCs w:val="20"/>
              </w:rPr>
            </w:pPr>
            <w:r>
              <w:rPr>
                <w:rFonts w:ascii="Arial" w:hAnsi="Arial" w:cs="Arial"/>
                <w:sz w:val="18"/>
                <w:szCs w:val="20"/>
              </w:rPr>
              <w:t>Enter total allowable costs</w:t>
            </w:r>
          </w:p>
        </w:tc>
      </w:tr>
      <w:tr w:rsidR="00B67FCF" w14:paraId="7C9EEC58" w14:textId="77777777" w:rsidTr="00E02D49">
        <w:trPr>
          <w:cantSplit/>
          <w:trHeight w:val="637"/>
        </w:trPr>
        <w:tc>
          <w:tcPr>
            <w:tcW w:w="1710" w:type="dxa"/>
            <w:gridSpan w:val="3"/>
            <w:vMerge/>
            <w:vAlign w:val="center"/>
          </w:tcPr>
          <w:p w14:paraId="74370160" w14:textId="77777777" w:rsidR="00B67FCF" w:rsidRDefault="00B67FCF">
            <w:pPr>
              <w:jc w:val="center"/>
              <w:rPr>
                <w:rFonts w:ascii="Arial" w:hAnsi="Arial" w:cs="Arial"/>
                <w:sz w:val="18"/>
              </w:rPr>
            </w:pPr>
          </w:p>
        </w:tc>
        <w:tc>
          <w:tcPr>
            <w:tcW w:w="8280" w:type="dxa"/>
            <w:gridSpan w:val="12"/>
            <w:vMerge/>
            <w:tcBorders>
              <w:right w:val="single" w:sz="12" w:space="0" w:color="auto"/>
            </w:tcBorders>
          </w:tcPr>
          <w:p w14:paraId="7D3CAE77" w14:textId="77777777" w:rsidR="00B67FCF" w:rsidRDefault="00B67FCF">
            <w:pPr>
              <w:jc w:val="both"/>
              <w:rPr>
                <w:rFonts w:ascii="Arial" w:hAnsi="Arial" w:cs="Arial"/>
                <w:sz w:val="18"/>
                <w:szCs w:val="20"/>
              </w:rPr>
            </w:pPr>
          </w:p>
        </w:tc>
        <w:tc>
          <w:tcPr>
            <w:tcW w:w="1800" w:type="dxa"/>
            <w:gridSpan w:val="2"/>
            <w:tcBorders>
              <w:top w:val="nil"/>
              <w:left w:val="single" w:sz="12" w:space="0" w:color="auto"/>
              <w:bottom w:val="single" w:sz="12" w:space="0" w:color="auto"/>
              <w:right w:val="single" w:sz="12" w:space="0" w:color="auto"/>
            </w:tcBorders>
            <w:vAlign w:val="center"/>
          </w:tcPr>
          <w:p w14:paraId="1BFE0F55" w14:textId="77777777" w:rsidR="00B67FCF" w:rsidRDefault="00B67FCF">
            <w:pPr>
              <w:jc w:val="center"/>
              <w:rPr>
                <w:rFonts w:ascii="Arial" w:hAnsi="Arial" w:cs="Arial"/>
                <w:sz w:val="18"/>
              </w:rPr>
            </w:pPr>
            <w:r>
              <w:rPr>
                <w:rFonts w:ascii="Arial" w:hAnsi="Arial" w:cs="Arial"/>
                <w:sz w:val="18"/>
              </w:rPr>
              <w:t>$_________</w:t>
            </w:r>
          </w:p>
        </w:tc>
      </w:tr>
      <w:tr w:rsidR="00B67FCF" w14:paraId="645A30EC" w14:textId="77777777" w:rsidTr="00E02D49">
        <w:trPr>
          <w:cantSplit/>
          <w:trHeight w:hRule="exact" w:val="389"/>
        </w:trPr>
        <w:tc>
          <w:tcPr>
            <w:tcW w:w="1710" w:type="dxa"/>
            <w:gridSpan w:val="3"/>
            <w:vMerge/>
          </w:tcPr>
          <w:p w14:paraId="77DDDC35" w14:textId="77777777" w:rsidR="00B67FCF" w:rsidRDefault="00B67FCF">
            <w:pPr>
              <w:jc w:val="both"/>
              <w:rPr>
                <w:rFonts w:ascii="Arial" w:hAnsi="Arial" w:cs="Arial"/>
                <w:sz w:val="18"/>
              </w:rPr>
            </w:pPr>
          </w:p>
        </w:tc>
        <w:tc>
          <w:tcPr>
            <w:tcW w:w="8280" w:type="dxa"/>
            <w:gridSpan w:val="12"/>
            <w:tcBorders>
              <w:bottom w:val="nil"/>
              <w:right w:val="single" w:sz="12" w:space="0" w:color="auto"/>
            </w:tcBorders>
            <w:vAlign w:val="center"/>
          </w:tcPr>
          <w:p w14:paraId="1555E15B" w14:textId="77777777" w:rsidR="00B67FCF" w:rsidRDefault="00B67FCF">
            <w:pPr>
              <w:jc w:val="both"/>
              <w:rPr>
                <w:rFonts w:ascii="Arial" w:hAnsi="Arial" w:cs="Arial"/>
                <w:sz w:val="18"/>
              </w:rPr>
            </w:pPr>
            <w:r>
              <w:rPr>
                <w:rFonts w:ascii="Arial" w:hAnsi="Arial" w:cs="Arial"/>
                <w:sz w:val="18"/>
                <w:szCs w:val="20"/>
              </w:rPr>
              <w:t>lf the trailer was rented, the rental fee for each day reasonably required to complete the move</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1AB31C87" w14:textId="77777777" w:rsidR="00B67FCF" w:rsidRDefault="00B67FCF">
            <w:pPr>
              <w:jc w:val="center"/>
              <w:rPr>
                <w:rFonts w:ascii="Arial" w:hAnsi="Arial" w:cs="Arial"/>
                <w:sz w:val="18"/>
              </w:rPr>
            </w:pPr>
            <w:r>
              <w:rPr>
                <w:rFonts w:ascii="Arial" w:hAnsi="Arial" w:cs="Arial"/>
                <w:sz w:val="18"/>
              </w:rPr>
              <w:t>$_________</w:t>
            </w:r>
          </w:p>
        </w:tc>
      </w:tr>
      <w:tr w:rsidR="00B67FCF" w14:paraId="178B039D" w14:textId="77777777" w:rsidTr="00E02D49">
        <w:trPr>
          <w:cantSplit/>
          <w:trHeight w:hRule="exact" w:val="389"/>
        </w:trPr>
        <w:tc>
          <w:tcPr>
            <w:tcW w:w="1710" w:type="dxa"/>
            <w:gridSpan w:val="3"/>
            <w:vMerge/>
          </w:tcPr>
          <w:p w14:paraId="7313AB51" w14:textId="77777777" w:rsidR="00B67FCF" w:rsidRDefault="00B67FCF">
            <w:pPr>
              <w:jc w:val="both"/>
              <w:rPr>
                <w:rFonts w:ascii="Arial" w:hAnsi="Arial" w:cs="Arial"/>
                <w:sz w:val="18"/>
              </w:rPr>
            </w:pPr>
          </w:p>
        </w:tc>
        <w:tc>
          <w:tcPr>
            <w:tcW w:w="8280" w:type="dxa"/>
            <w:gridSpan w:val="12"/>
            <w:tcBorders>
              <w:right w:val="single" w:sz="12" w:space="0" w:color="auto"/>
            </w:tcBorders>
            <w:vAlign w:val="center"/>
          </w:tcPr>
          <w:p w14:paraId="54A03D9B" w14:textId="77777777" w:rsidR="00B67FCF" w:rsidRDefault="00B67FCF">
            <w:pPr>
              <w:jc w:val="both"/>
              <w:rPr>
                <w:rFonts w:ascii="Arial" w:hAnsi="Arial" w:cs="Arial"/>
                <w:sz w:val="18"/>
              </w:rPr>
            </w:pPr>
            <w:r>
              <w:rPr>
                <w:rFonts w:ascii="Arial" w:hAnsi="Arial" w:cs="Arial"/>
                <w:sz w:val="18"/>
                <w:szCs w:val="20"/>
              </w:rPr>
              <w:t>The actual charge for hauling the trailer if hauling was by commercial carrier</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226854D4" w14:textId="77777777" w:rsidR="00B67FCF" w:rsidRDefault="00B67FCF">
            <w:pPr>
              <w:jc w:val="center"/>
              <w:rPr>
                <w:rFonts w:ascii="Arial" w:hAnsi="Arial" w:cs="Arial"/>
                <w:sz w:val="18"/>
              </w:rPr>
            </w:pPr>
            <w:r>
              <w:rPr>
                <w:rFonts w:ascii="Arial" w:hAnsi="Arial" w:cs="Arial"/>
                <w:sz w:val="18"/>
              </w:rPr>
              <w:t>$_________</w:t>
            </w:r>
          </w:p>
        </w:tc>
      </w:tr>
      <w:tr w:rsidR="00B67FCF" w14:paraId="58D30F9E" w14:textId="77777777" w:rsidTr="00E02D49">
        <w:trPr>
          <w:cantSplit/>
          <w:trHeight w:hRule="exact" w:val="389"/>
        </w:trPr>
        <w:tc>
          <w:tcPr>
            <w:tcW w:w="1710" w:type="dxa"/>
            <w:gridSpan w:val="3"/>
            <w:vMerge/>
          </w:tcPr>
          <w:p w14:paraId="4B165329" w14:textId="77777777" w:rsidR="00B67FCF" w:rsidRDefault="00B67FCF">
            <w:pPr>
              <w:jc w:val="both"/>
              <w:rPr>
                <w:rFonts w:ascii="Arial" w:hAnsi="Arial" w:cs="Arial"/>
                <w:sz w:val="18"/>
              </w:rPr>
            </w:pPr>
          </w:p>
        </w:tc>
        <w:tc>
          <w:tcPr>
            <w:tcW w:w="8280" w:type="dxa"/>
            <w:gridSpan w:val="12"/>
            <w:tcBorders>
              <w:right w:val="single" w:sz="12" w:space="0" w:color="auto"/>
            </w:tcBorders>
            <w:vAlign w:val="center"/>
          </w:tcPr>
          <w:p w14:paraId="32811D6B" w14:textId="77777777" w:rsidR="00B67FCF" w:rsidRDefault="00B67FCF">
            <w:pPr>
              <w:jc w:val="both"/>
              <w:rPr>
                <w:rFonts w:ascii="Arial" w:hAnsi="Arial" w:cs="Arial"/>
                <w:sz w:val="18"/>
              </w:rPr>
            </w:pPr>
            <w:r>
              <w:rPr>
                <w:rFonts w:ascii="Arial" w:hAnsi="Arial" w:cs="Arial"/>
                <w:sz w:val="18"/>
                <w:szCs w:val="20"/>
              </w:rPr>
              <w:t>The rental truck fee for each day reasonably required to complete the move</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1E525D54" w14:textId="77777777" w:rsidR="00B67FCF" w:rsidRDefault="00B67FCF">
            <w:pPr>
              <w:jc w:val="center"/>
              <w:rPr>
                <w:rFonts w:ascii="Arial" w:hAnsi="Arial" w:cs="Arial"/>
                <w:sz w:val="18"/>
              </w:rPr>
            </w:pPr>
            <w:r>
              <w:rPr>
                <w:rFonts w:ascii="Arial" w:hAnsi="Arial" w:cs="Arial"/>
                <w:sz w:val="18"/>
              </w:rPr>
              <w:t>$_________</w:t>
            </w:r>
          </w:p>
        </w:tc>
      </w:tr>
      <w:tr w:rsidR="00B67FCF" w14:paraId="15C52677" w14:textId="77777777" w:rsidTr="00E02D49">
        <w:trPr>
          <w:cantSplit/>
          <w:trHeight w:hRule="exact" w:val="389"/>
        </w:trPr>
        <w:tc>
          <w:tcPr>
            <w:tcW w:w="1710" w:type="dxa"/>
            <w:gridSpan w:val="3"/>
            <w:vMerge/>
          </w:tcPr>
          <w:p w14:paraId="340B11C4" w14:textId="77777777" w:rsidR="00B67FCF" w:rsidRDefault="00B67FCF">
            <w:pPr>
              <w:jc w:val="both"/>
              <w:rPr>
                <w:rFonts w:ascii="Arial" w:hAnsi="Arial" w:cs="Arial"/>
                <w:sz w:val="18"/>
              </w:rPr>
            </w:pPr>
          </w:p>
        </w:tc>
        <w:tc>
          <w:tcPr>
            <w:tcW w:w="8280" w:type="dxa"/>
            <w:gridSpan w:val="12"/>
            <w:tcBorders>
              <w:right w:val="single" w:sz="12" w:space="0" w:color="auto"/>
            </w:tcBorders>
            <w:vAlign w:val="center"/>
          </w:tcPr>
          <w:p w14:paraId="27B55F3A" w14:textId="77777777" w:rsidR="00B67FCF" w:rsidRDefault="00B67FCF">
            <w:pPr>
              <w:jc w:val="both"/>
              <w:rPr>
                <w:rFonts w:ascii="Arial" w:hAnsi="Arial" w:cs="Arial"/>
                <w:sz w:val="18"/>
              </w:rPr>
            </w:pPr>
            <w:r>
              <w:rPr>
                <w:rFonts w:ascii="Arial" w:hAnsi="Arial" w:cs="Arial"/>
                <w:sz w:val="18"/>
                <w:szCs w:val="20"/>
              </w:rPr>
              <w:t>The necessary fuel for such rental truck paid by the individual</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7412F16F" w14:textId="77777777" w:rsidR="00B67FCF" w:rsidRDefault="00B67FCF">
            <w:pPr>
              <w:jc w:val="center"/>
              <w:rPr>
                <w:rFonts w:ascii="Arial" w:hAnsi="Arial" w:cs="Arial"/>
                <w:sz w:val="18"/>
              </w:rPr>
            </w:pPr>
            <w:r>
              <w:rPr>
                <w:rFonts w:ascii="Arial" w:hAnsi="Arial" w:cs="Arial"/>
                <w:sz w:val="18"/>
              </w:rPr>
              <w:t>$_________</w:t>
            </w:r>
          </w:p>
        </w:tc>
      </w:tr>
      <w:tr w:rsidR="00B67FCF" w14:paraId="7B343BD6" w14:textId="77777777" w:rsidTr="00E02D49">
        <w:trPr>
          <w:cantSplit/>
          <w:trHeight w:hRule="exact" w:val="144"/>
        </w:trPr>
        <w:tc>
          <w:tcPr>
            <w:tcW w:w="11790" w:type="dxa"/>
            <w:gridSpan w:val="17"/>
            <w:vAlign w:val="center"/>
          </w:tcPr>
          <w:p w14:paraId="47614F83" w14:textId="77777777" w:rsidR="00B67FCF" w:rsidRDefault="00B67FCF">
            <w:pPr>
              <w:jc w:val="both"/>
              <w:rPr>
                <w:rFonts w:ascii="Arial" w:hAnsi="Arial" w:cs="Arial"/>
                <w:sz w:val="18"/>
                <w:szCs w:val="20"/>
              </w:rPr>
            </w:pPr>
          </w:p>
        </w:tc>
      </w:tr>
      <w:tr w:rsidR="00B67FCF" w14:paraId="76EE2400" w14:textId="77777777" w:rsidTr="00E02D49">
        <w:trPr>
          <w:cantSplit/>
        </w:trPr>
        <w:tc>
          <w:tcPr>
            <w:tcW w:w="1710" w:type="dxa"/>
            <w:gridSpan w:val="3"/>
            <w:vMerge w:val="restart"/>
            <w:vAlign w:val="center"/>
          </w:tcPr>
          <w:p w14:paraId="1DE88C7C" w14:textId="77777777" w:rsidR="00B67FCF" w:rsidRDefault="00B67FCF">
            <w:pPr>
              <w:jc w:val="center"/>
              <w:rPr>
                <w:rFonts w:ascii="Arial" w:hAnsi="Arial" w:cs="Arial"/>
                <w:sz w:val="18"/>
              </w:rPr>
            </w:pPr>
            <w:r>
              <w:rPr>
                <w:rFonts w:ascii="Arial" w:hAnsi="Arial" w:cs="Arial"/>
                <w:sz w:val="18"/>
              </w:rPr>
              <w:t>Section 3</w:t>
            </w:r>
          </w:p>
          <w:p w14:paraId="7D6241BE" w14:textId="77777777" w:rsidR="00B67FCF" w:rsidRDefault="00B67FCF">
            <w:pPr>
              <w:jc w:val="center"/>
              <w:rPr>
                <w:rFonts w:ascii="Arial" w:hAnsi="Arial" w:cs="Arial"/>
                <w:sz w:val="18"/>
              </w:rPr>
            </w:pPr>
          </w:p>
          <w:p w14:paraId="3D8107EA" w14:textId="77777777" w:rsidR="00B67FCF" w:rsidRDefault="00B67FCF">
            <w:pPr>
              <w:jc w:val="center"/>
              <w:rPr>
                <w:rFonts w:ascii="Arial" w:hAnsi="Arial" w:cs="Arial"/>
                <w:sz w:val="18"/>
              </w:rPr>
            </w:pPr>
            <w:r>
              <w:rPr>
                <w:rFonts w:ascii="Arial" w:hAnsi="Arial" w:cs="Arial"/>
                <w:sz w:val="18"/>
              </w:rPr>
              <w:t>House Trailer</w:t>
            </w:r>
          </w:p>
        </w:tc>
        <w:tc>
          <w:tcPr>
            <w:tcW w:w="8280" w:type="dxa"/>
            <w:gridSpan w:val="12"/>
            <w:tcBorders>
              <w:bottom w:val="nil"/>
              <w:right w:val="single" w:sz="12" w:space="0" w:color="auto"/>
            </w:tcBorders>
            <w:vAlign w:val="center"/>
          </w:tcPr>
          <w:p w14:paraId="1A197972" w14:textId="77777777" w:rsidR="00B67FCF" w:rsidRDefault="00B67FCF">
            <w:pPr>
              <w:rPr>
                <w:rFonts w:ascii="Arial" w:hAnsi="Arial" w:cs="Arial"/>
                <w:sz w:val="18"/>
              </w:rPr>
            </w:pPr>
            <w:r>
              <w:rPr>
                <w:rFonts w:ascii="Arial" w:hAnsi="Arial" w:cs="Arial"/>
                <w:sz w:val="18"/>
                <w:szCs w:val="20"/>
              </w:rPr>
              <w:t>If a house trailer or mobile home was used as the individual's place of residence in the old area and will be so used in the new area</w:t>
            </w:r>
          </w:p>
        </w:tc>
        <w:tc>
          <w:tcPr>
            <w:tcW w:w="1800" w:type="dxa"/>
            <w:gridSpan w:val="2"/>
            <w:tcBorders>
              <w:top w:val="single" w:sz="12" w:space="0" w:color="auto"/>
              <w:left w:val="single" w:sz="12" w:space="0" w:color="auto"/>
              <w:bottom w:val="single" w:sz="12" w:space="0" w:color="auto"/>
              <w:right w:val="single" w:sz="12" w:space="0" w:color="auto"/>
            </w:tcBorders>
          </w:tcPr>
          <w:p w14:paraId="5E54D14B" w14:textId="77777777" w:rsidR="00B67FCF" w:rsidRDefault="00B67FCF">
            <w:pPr>
              <w:jc w:val="center"/>
              <w:rPr>
                <w:rFonts w:ascii="Arial" w:hAnsi="Arial" w:cs="Arial"/>
                <w:sz w:val="18"/>
                <w:szCs w:val="20"/>
              </w:rPr>
            </w:pPr>
            <w:r>
              <w:rPr>
                <w:rFonts w:ascii="Arial" w:hAnsi="Arial" w:cs="Arial"/>
                <w:sz w:val="18"/>
                <w:szCs w:val="20"/>
              </w:rPr>
              <w:t>Enter total allowable costs</w:t>
            </w:r>
          </w:p>
        </w:tc>
      </w:tr>
      <w:tr w:rsidR="00B67FCF" w14:paraId="21B0E201" w14:textId="77777777" w:rsidTr="00E02D49">
        <w:trPr>
          <w:cantSplit/>
          <w:trHeight w:hRule="exact" w:val="389"/>
        </w:trPr>
        <w:tc>
          <w:tcPr>
            <w:tcW w:w="1710" w:type="dxa"/>
            <w:gridSpan w:val="3"/>
            <w:vMerge/>
          </w:tcPr>
          <w:p w14:paraId="28E81A93" w14:textId="77777777" w:rsidR="00B67FCF" w:rsidRDefault="00B67FCF">
            <w:pPr>
              <w:jc w:val="both"/>
              <w:rPr>
                <w:rFonts w:ascii="Arial" w:hAnsi="Arial" w:cs="Arial"/>
                <w:sz w:val="18"/>
              </w:rPr>
            </w:pPr>
          </w:p>
        </w:tc>
        <w:tc>
          <w:tcPr>
            <w:tcW w:w="8280" w:type="dxa"/>
            <w:gridSpan w:val="12"/>
            <w:tcBorders>
              <w:bottom w:val="nil"/>
              <w:right w:val="single" w:sz="12" w:space="0" w:color="auto"/>
            </w:tcBorders>
            <w:vAlign w:val="center"/>
          </w:tcPr>
          <w:p w14:paraId="6B503591" w14:textId="77777777" w:rsidR="00B67FCF" w:rsidRDefault="00B67FCF">
            <w:pPr>
              <w:rPr>
                <w:rFonts w:ascii="Arial" w:hAnsi="Arial" w:cs="Arial"/>
                <w:sz w:val="18"/>
              </w:rPr>
            </w:pPr>
            <w:r>
              <w:rPr>
                <w:rFonts w:ascii="Arial" w:hAnsi="Arial" w:cs="Arial"/>
                <w:sz w:val="18"/>
                <w:szCs w:val="20"/>
              </w:rPr>
              <w:t xml:space="preserve">The commercial carrier's charges for moving the house trailer or mobile home </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7F23F668" w14:textId="77777777" w:rsidR="00B67FCF" w:rsidRDefault="00B67FCF">
            <w:pPr>
              <w:jc w:val="center"/>
              <w:rPr>
                <w:rFonts w:ascii="Arial" w:hAnsi="Arial" w:cs="Arial"/>
                <w:sz w:val="18"/>
              </w:rPr>
            </w:pPr>
            <w:r>
              <w:rPr>
                <w:rFonts w:ascii="Arial" w:hAnsi="Arial" w:cs="Arial"/>
                <w:sz w:val="18"/>
              </w:rPr>
              <w:t>$_________</w:t>
            </w:r>
          </w:p>
        </w:tc>
      </w:tr>
      <w:tr w:rsidR="00B67FCF" w14:paraId="3DF84B14" w14:textId="77777777" w:rsidTr="00E02D49">
        <w:trPr>
          <w:cantSplit/>
          <w:trHeight w:hRule="exact" w:val="389"/>
        </w:trPr>
        <w:tc>
          <w:tcPr>
            <w:tcW w:w="1710" w:type="dxa"/>
            <w:gridSpan w:val="3"/>
            <w:vMerge/>
          </w:tcPr>
          <w:p w14:paraId="19DAFB56" w14:textId="77777777" w:rsidR="00B67FCF" w:rsidRDefault="00B67FCF">
            <w:pPr>
              <w:jc w:val="both"/>
              <w:rPr>
                <w:rFonts w:ascii="Arial" w:hAnsi="Arial" w:cs="Arial"/>
                <w:sz w:val="18"/>
              </w:rPr>
            </w:pPr>
          </w:p>
        </w:tc>
        <w:tc>
          <w:tcPr>
            <w:tcW w:w="8280" w:type="dxa"/>
            <w:gridSpan w:val="12"/>
            <w:tcBorders>
              <w:bottom w:val="nil"/>
              <w:right w:val="single" w:sz="12" w:space="0" w:color="auto"/>
            </w:tcBorders>
            <w:vAlign w:val="center"/>
          </w:tcPr>
          <w:p w14:paraId="00E8C3D9" w14:textId="77777777" w:rsidR="00B67FCF" w:rsidRDefault="00B67FCF">
            <w:pPr>
              <w:rPr>
                <w:rFonts w:ascii="Arial" w:hAnsi="Arial" w:cs="Arial"/>
                <w:sz w:val="18"/>
              </w:rPr>
            </w:pPr>
            <w:r>
              <w:rPr>
                <w:rFonts w:ascii="Arial" w:hAnsi="Arial" w:cs="Arial"/>
                <w:sz w:val="18"/>
                <w:szCs w:val="20"/>
              </w:rPr>
              <w:t xml:space="preserve">Charges for unblocking and re-blocking </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7CAE18BF" w14:textId="77777777" w:rsidR="00B67FCF" w:rsidRDefault="00B67FCF">
            <w:pPr>
              <w:jc w:val="center"/>
              <w:rPr>
                <w:rFonts w:ascii="Arial" w:hAnsi="Arial" w:cs="Arial"/>
                <w:sz w:val="18"/>
              </w:rPr>
            </w:pPr>
            <w:r>
              <w:rPr>
                <w:rFonts w:ascii="Arial" w:hAnsi="Arial" w:cs="Arial"/>
                <w:sz w:val="18"/>
              </w:rPr>
              <w:t>$_________</w:t>
            </w:r>
          </w:p>
        </w:tc>
      </w:tr>
      <w:tr w:rsidR="00B67FCF" w14:paraId="32AD5294" w14:textId="77777777" w:rsidTr="00E02D49">
        <w:trPr>
          <w:cantSplit/>
          <w:trHeight w:val="360"/>
        </w:trPr>
        <w:tc>
          <w:tcPr>
            <w:tcW w:w="1710" w:type="dxa"/>
            <w:gridSpan w:val="3"/>
            <w:vMerge/>
          </w:tcPr>
          <w:p w14:paraId="79650EA9" w14:textId="77777777" w:rsidR="00B67FCF" w:rsidRDefault="00B67FCF">
            <w:pPr>
              <w:jc w:val="both"/>
              <w:rPr>
                <w:rFonts w:ascii="Arial" w:hAnsi="Arial" w:cs="Arial"/>
                <w:sz w:val="18"/>
              </w:rPr>
            </w:pPr>
          </w:p>
        </w:tc>
        <w:tc>
          <w:tcPr>
            <w:tcW w:w="8280" w:type="dxa"/>
            <w:gridSpan w:val="12"/>
            <w:tcBorders>
              <w:bottom w:val="nil"/>
              <w:right w:val="single" w:sz="12" w:space="0" w:color="auto"/>
            </w:tcBorders>
          </w:tcPr>
          <w:p w14:paraId="34F065C7" w14:textId="77777777" w:rsidR="00B67FCF" w:rsidRDefault="00B67FCF">
            <w:pPr>
              <w:jc w:val="both"/>
              <w:rPr>
                <w:rFonts w:ascii="Arial" w:hAnsi="Arial" w:cs="Arial"/>
                <w:sz w:val="18"/>
              </w:rPr>
            </w:pPr>
            <w:r>
              <w:rPr>
                <w:rFonts w:ascii="Arial" w:hAnsi="Arial" w:cs="Arial"/>
                <w:sz w:val="18"/>
                <w:szCs w:val="20"/>
              </w:rPr>
              <w:t>Ferry charges, bridge, road, and tunnel tolls, taxes, fees fixed by a state or local authority for permits to transport the unit in or through its jurisdiction, and retention of necessary flagmen (detail on reverse side or attachment if not clear from attached receipts)</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057D4ADA" w14:textId="77777777" w:rsidR="00B67FCF" w:rsidRDefault="00B67FCF">
            <w:pPr>
              <w:jc w:val="center"/>
              <w:rPr>
                <w:rFonts w:ascii="Arial" w:hAnsi="Arial" w:cs="Arial"/>
                <w:sz w:val="18"/>
              </w:rPr>
            </w:pPr>
            <w:r>
              <w:rPr>
                <w:rFonts w:ascii="Arial" w:hAnsi="Arial" w:cs="Arial"/>
                <w:sz w:val="18"/>
              </w:rPr>
              <w:t>$_________</w:t>
            </w:r>
          </w:p>
        </w:tc>
      </w:tr>
      <w:tr w:rsidR="00B67FCF" w14:paraId="7074604F" w14:textId="77777777" w:rsidTr="00E02D49">
        <w:trPr>
          <w:cantSplit/>
          <w:trHeight w:val="360"/>
        </w:trPr>
        <w:tc>
          <w:tcPr>
            <w:tcW w:w="1710" w:type="dxa"/>
            <w:gridSpan w:val="3"/>
            <w:vMerge/>
          </w:tcPr>
          <w:p w14:paraId="3E45D93F" w14:textId="77777777" w:rsidR="00B67FCF" w:rsidRDefault="00B67FCF">
            <w:pPr>
              <w:jc w:val="both"/>
              <w:rPr>
                <w:rFonts w:ascii="Arial" w:hAnsi="Arial" w:cs="Arial"/>
                <w:sz w:val="18"/>
              </w:rPr>
            </w:pPr>
          </w:p>
        </w:tc>
        <w:tc>
          <w:tcPr>
            <w:tcW w:w="8280" w:type="dxa"/>
            <w:gridSpan w:val="12"/>
            <w:tcBorders>
              <w:right w:val="single" w:sz="12" w:space="0" w:color="auto"/>
            </w:tcBorders>
          </w:tcPr>
          <w:p w14:paraId="18AC2BCB" w14:textId="77777777" w:rsidR="00B67FCF" w:rsidRDefault="00B67FCF">
            <w:pPr>
              <w:jc w:val="both"/>
              <w:rPr>
                <w:rFonts w:ascii="Arial" w:hAnsi="Arial" w:cs="Arial"/>
                <w:sz w:val="18"/>
              </w:rPr>
            </w:pPr>
            <w:r>
              <w:rPr>
                <w:rFonts w:ascii="Arial" w:hAnsi="Arial" w:cs="Arial"/>
                <w:sz w:val="18"/>
                <w:szCs w:val="20"/>
              </w:rPr>
              <w:t xml:space="preserve">The cost of insuring the house trailer or mobile home, and the personal effects of the individual and family, against loss or damage in transit, in accordance with the provisions outlined in Section 1. </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2018BF6C" w14:textId="77777777" w:rsidR="00B67FCF" w:rsidRDefault="00B67FCF">
            <w:pPr>
              <w:jc w:val="center"/>
              <w:rPr>
                <w:rFonts w:ascii="Arial" w:hAnsi="Arial" w:cs="Arial"/>
                <w:sz w:val="18"/>
              </w:rPr>
            </w:pPr>
            <w:r>
              <w:rPr>
                <w:rFonts w:ascii="Arial" w:hAnsi="Arial" w:cs="Arial"/>
                <w:sz w:val="18"/>
              </w:rPr>
              <w:t>$_________</w:t>
            </w:r>
          </w:p>
        </w:tc>
      </w:tr>
      <w:tr w:rsidR="00B67FCF" w14:paraId="75057E08" w14:textId="77777777" w:rsidTr="00E02D49">
        <w:trPr>
          <w:cantSplit/>
          <w:trHeight w:hRule="exact" w:val="144"/>
        </w:trPr>
        <w:tc>
          <w:tcPr>
            <w:tcW w:w="11790" w:type="dxa"/>
            <w:gridSpan w:val="17"/>
            <w:tcBorders>
              <w:right w:val="single" w:sz="8" w:space="0" w:color="auto"/>
            </w:tcBorders>
          </w:tcPr>
          <w:p w14:paraId="3B9F9AE1" w14:textId="77777777" w:rsidR="00B67FCF" w:rsidRDefault="00B67FCF">
            <w:pPr>
              <w:rPr>
                <w:rFonts w:ascii="Arial" w:hAnsi="Arial" w:cs="Arial"/>
                <w:sz w:val="18"/>
              </w:rPr>
            </w:pPr>
          </w:p>
        </w:tc>
      </w:tr>
      <w:tr w:rsidR="00B67FCF" w14:paraId="436967B5" w14:textId="77777777" w:rsidTr="00E02D49">
        <w:trPr>
          <w:cantSplit/>
        </w:trPr>
        <w:tc>
          <w:tcPr>
            <w:tcW w:w="1710" w:type="dxa"/>
            <w:gridSpan w:val="3"/>
            <w:vAlign w:val="center"/>
          </w:tcPr>
          <w:p w14:paraId="6EC0E001" w14:textId="77777777" w:rsidR="00B67FCF" w:rsidRDefault="00B67FCF">
            <w:pPr>
              <w:jc w:val="center"/>
              <w:rPr>
                <w:rFonts w:ascii="Arial" w:hAnsi="Arial" w:cs="Arial"/>
                <w:sz w:val="18"/>
              </w:rPr>
            </w:pPr>
            <w:r>
              <w:rPr>
                <w:rFonts w:ascii="Arial" w:hAnsi="Arial" w:cs="Arial"/>
                <w:sz w:val="18"/>
              </w:rPr>
              <w:t>Section 4</w:t>
            </w:r>
          </w:p>
          <w:p w14:paraId="785E842A" w14:textId="77777777" w:rsidR="00B67FCF" w:rsidRDefault="00B67FCF">
            <w:pPr>
              <w:jc w:val="center"/>
              <w:rPr>
                <w:rFonts w:ascii="Arial" w:hAnsi="Arial" w:cs="Arial"/>
                <w:sz w:val="18"/>
              </w:rPr>
            </w:pPr>
            <w:r>
              <w:rPr>
                <w:rFonts w:ascii="Arial" w:hAnsi="Arial" w:cs="Arial"/>
                <w:sz w:val="18"/>
              </w:rPr>
              <w:t>Temporary Storage</w:t>
            </w:r>
          </w:p>
        </w:tc>
        <w:tc>
          <w:tcPr>
            <w:tcW w:w="8280" w:type="dxa"/>
            <w:gridSpan w:val="12"/>
            <w:tcBorders>
              <w:right w:val="single" w:sz="12" w:space="0" w:color="auto"/>
            </w:tcBorders>
            <w:vAlign w:val="center"/>
          </w:tcPr>
          <w:p w14:paraId="5D013E8F" w14:textId="77777777" w:rsidR="00B67FCF" w:rsidRDefault="00B67FCF">
            <w:pPr>
              <w:jc w:val="right"/>
              <w:rPr>
                <w:rFonts w:ascii="Arial" w:hAnsi="Arial" w:cs="Arial"/>
                <w:sz w:val="18"/>
              </w:rPr>
            </w:pPr>
            <w:r>
              <w:rPr>
                <w:rFonts w:ascii="Arial" w:hAnsi="Arial" w:cs="Arial"/>
                <w:sz w:val="18"/>
                <w:szCs w:val="20"/>
              </w:rPr>
              <w:t>If temporary storage of household goods and personal effects was necessary, the total</w:t>
            </w:r>
            <w:r>
              <w:rPr>
                <w:rFonts w:ascii="Arial" w:hAnsi="Arial" w:cs="Arial"/>
                <w:sz w:val="18"/>
              </w:rPr>
              <w:t xml:space="preserve"> </w:t>
            </w:r>
            <w:r>
              <w:rPr>
                <w:rFonts w:ascii="Arial" w:hAnsi="Arial" w:cs="Arial"/>
                <w:sz w:val="18"/>
                <w:szCs w:val="20"/>
              </w:rPr>
              <w:t>cost of such temporary storage for a period not to exceed 60 days. _______ days @ $_______ per day</w:t>
            </w:r>
          </w:p>
        </w:tc>
        <w:tc>
          <w:tcPr>
            <w:tcW w:w="1800" w:type="dxa"/>
            <w:gridSpan w:val="2"/>
            <w:tcBorders>
              <w:top w:val="single" w:sz="12" w:space="0" w:color="auto"/>
              <w:left w:val="single" w:sz="12" w:space="0" w:color="auto"/>
              <w:bottom w:val="single" w:sz="12" w:space="0" w:color="auto"/>
              <w:right w:val="single" w:sz="12" w:space="0" w:color="auto"/>
            </w:tcBorders>
            <w:vAlign w:val="center"/>
          </w:tcPr>
          <w:p w14:paraId="13C9E52B" w14:textId="77777777" w:rsidR="00B67FCF" w:rsidRDefault="00B67FCF">
            <w:pPr>
              <w:jc w:val="center"/>
              <w:rPr>
                <w:rFonts w:ascii="Arial" w:hAnsi="Arial" w:cs="Arial"/>
                <w:sz w:val="18"/>
              </w:rPr>
            </w:pPr>
            <w:r>
              <w:rPr>
                <w:rFonts w:ascii="Arial" w:hAnsi="Arial" w:cs="Arial"/>
                <w:sz w:val="18"/>
              </w:rPr>
              <w:t>$_________</w:t>
            </w:r>
          </w:p>
        </w:tc>
      </w:tr>
      <w:tr w:rsidR="00B67FCF" w14:paraId="7C63CFCE" w14:textId="77777777" w:rsidTr="00E02D49">
        <w:trPr>
          <w:cantSplit/>
          <w:trHeight w:hRule="exact" w:val="144"/>
        </w:trPr>
        <w:tc>
          <w:tcPr>
            <w:tcW w:w="11790" w:type="dxa"/>
            <w:gridSpan w:val="17"/>
            <w:tcBorders>
              <w:bottom w:val="single" w:sz="8" w:space="0" w:color="auto"/>
            </w:tcBorders>
            <w:vAlign w:val="center"/>
          </w:tcPr>
          <w:p w14:paraId="3DBC505D" w14:textId="77777777" w:rsidR="00B67FCF" w:rsidRDefault="00B67FCF">
            <w:pPr>
              <w:jc w:val="both"/>
              <w:rPr>
                <w:rFonts w:ascii="Arial" w:hAnsi="Arial" w:cs="Arial"/>
                <w:sz w:val="18"/>
              </w:rPr>
            </w:pPr>
          </w:p>
        </w:tc>
      </w:tr>
      <w:tr w:rsidR="00B67FCF" w14:paraId="68608EDF" w14:textId="77777777" w:rsidTr="00E02D49">
        <w:trPr>
          <w:cantSplit/>
          <w:trHeight w:val="432"/>
        </w:trPr>
        <w:tc>
          <w:tcPr>
            <w:tcW w:w="6750" w:type="dxa"/>
            <w:gridSpan w:val="10"/>
            <w:tcBorders>
              <w:top w:val="single" w:sz="8" w:space="0" w:color="auto"/>
              <w:right w:val="single" w:sz="8" w:space="0" w:color="auto"/>
            </w:tcBorders>
            <w:vAlign w:val="center"/>
          </w:tcPr>
          <w:p w14:paraId="1C2811BE" w14:textId="77777777" w:rsidR="00B67FCF" w:rsidRPr="00B71B3F" w:rsidRDefault="00B67FCF" w:rsidP="00B71B3F">
            <w:pPr>
              <w:pStyle w:val="Heading7"/>
              <w:jc w:val="left"/>
              <w:rPr>
                <w:sz w:val="16"/>
                <w:szCs w:val="16"/>
              </w:rPr>
            </w:pPr>
            <w:r w:rsidRPr="00B71B3F">
              <w:rPr>
                <w:sz w:val="16"/>
                <w:szCs w:val="16"/>
              </w:rPr>
              <w:t>If your petition # is lower than 70000 or greater than 80000, 90% of moving costs</w:t>
            </w:r>
            <w:r>
              <w:rPr>
                <w:sz w:val="16"/>
                <w:szCs w:val="16"/>
              </w:rPr>
              <w:t xml:space="preserve">.  </w:t>
            </w:r>
            <w:r w:rsidRPr="00B71B3F">
              <w:rPr>
                <w:sz w:val="16"/>
                <w:szCs w:val="16"/>
              </w:rPr>
              <w:t>If your petition number is between 70000 &amp; 79999, 100% of moving costs</w:t>
            </w:r>
          </w:p>
        </w:tc>
        <w:tc>
          <w:tcPr>
            <w:tcW w:w="3240" w:type="dxa"/>
            <w:gridSpan w:val="5"/>
            <w:tcBorders>
              <w:top w:val="single" w:sz="8" w:space="0" w:color="auto"/>
              <w:left w:val="single" w:sz="8" w:space="0" w:color="auto"/>
              <w:right w:val="single" w:sz="24" w:space="0" w:color="auto"/>
            </w:tcBorders>
            <w:vAlign w:val="center"/>
          </w:tcPr>
          <w:p w14:paraId="483D5BE6" w14:textId="77777777" w:rsidR="00B67FCF" w:rsidRDefault="00B67FCF">
            <w:pPr>
              <w:jc w:val="right"/>
              <w:rPr>
                <w:rFonts w:ascii="Arial" w:hAnsi="Arial" w:cs="Arial"/>
                <w:sz w:val="18"/>
              </w:rPr>
            </w:pPr>
            <w:r>
              <w:rPr>
                <w:rFonts w:ascii="Arial" w:hAnsi="Arial" w:cs="Arial"/>
                <w:sz w:val="18"/>
              </w:rPr>
              <w:t xml:space="preserve">(90 or 100% of the total costs from </w:t>
            </w:r>
            <w:r>
              <w:rPr>
                <w:rFonts w:ascii="Arial" w:hAnsi="Arial" w:cs="Arial"/>
                <w:i/>
                <w:iCs/>
                <w:sz w:val="18"/>
              </w:rPr>
              <w:t>either</w:t>
            </w:r>
            <w:r>
              <w:rPr>
                <w:rFonts w:ascii="Arial" w:hAnsi="Arial" w:cs="Arial"/>
                <w:sz w:val="18"/>
              </w:rPr>
              <w:t xml:space="preserve"> section 1, 2 or 3 </w:t>
            </w:r>
            <w:r>
              <w:rPr>
                <w:rFonts w:ascii="Arial" w:hAnsi="Arial" w:cs="Arial"/>
                <w:i/>
                <w:iCs/>
                <w:sz w:val="18"/>
              </w:rPr>
              <w:t>and</w:t>
            </w:r>
            <w:r>
              <w:rPr>
                <w:rFonts w:ascii="Arial" w:hAnsi="Arial" w:cs="Arial"/>
                <w:sz w:val="18"/>
              </w:rPr>
              <w:t xml:space="preserve"> section 4) </w:t>
            </w:r>
          </w:p>
        </w:tc>
        <w:tc>
          <w:tcPr>
            <w:tcW w:w="1800" w:type="dxa"/>
            <w:gridSpan w:val="2"/>
            <w:tcBorders>
              <w:top w:val="single" w:sz="24" w:space="0" w:color="auto"/>
              <w:left w:val="single" w:sz="24" w:space="0" w:color="auto"/>
              <w:bottom w:val="single" w:sz="24" w:space="0" w:color="auto"/>
              <w:right w:val="single" w:sz="24" w:space="0" w:color="auto"/>
            </w:tcBorders>
            <w:vAlign w:val="center"/>
          </w:tcPr>
          <w:p w14:paraId="74FB5108" w14:textId="77777777" w:rsidR="00B67FCF" w:rsidRDefault="00B67FCF">
            <w:pPr>
              <w:jc w:val="center"/>
              <w:rPr>
                <w:rFonts w:ascii="Arial" w:hAnsi="Arial" w:cs="Arial"/>
                <w:sz w:val="18"/>
              </w:rPr>
            </w:pPr>
            <w:r>
              <w:rPr>
                <w:rFonts w:ascii="Arial" w:hAnsi="Arial" w:cs="Arial"/>
                <w:sz w:val="18"/>
              </w:rPr>
              <w:t>$_________</w:t>
            </w:r>
          </w:p>
        </w:tc>
      </w:tr>
      <w:tr w:rsidR="00B67FCF" w14:paraId="1BF09767" w14:textId="77777777" w:rsidTr="00E02D49">
        <w:trPr>
          <w:cantSplit/>
          <w:trHeight w:hRule="exact" w:val="432"/>
        </w:trPr>
        <w:tc>
          <w:tcPr>
            <w:tcW w:w="9990" w:type="dxa"/>
            <w:gridSpan w:val="15"/>
            <w:tcBorders>
              <w:right w:val="single" w:sz="24" w:space="0" w:color="auto"/>
            </w:tcBorders>
            <w:vAlign w:val="center"/>
          </w:tcPr>
          <w:p w14:paraId="5B5601AA" w14:textId="77777777" w:rsidR="00B67FCF" w:rsidRDefault="00B67FCF">
            <w:pPr>
              <w:pStyle w:val="Heading7"/>
            </w:pPr>
            <w:r>
              <w:t xml:space="preserve">                         Minus reimbursement from any other source</w:t>
            </w:r>
          </w:p>
        </w:tc>
        <w:tc>
          <w:tcPr>
            <w:tcW w:w="1800" w:type="dxa"/>
            <w:gridSpan w:val="2"/>
            <w:tcBorders>
              <w:top w:val="single" w:sz="24" w:space="0" w:color="auto"/>
              <w:left w:val="single" w:sz="24" w:space="0" w:color="auto"/>
              <w:bottom w:val="single" w:sz="24" w:space="0" w:color="auto"/>
              <w:right w:val="single" w:sz="24" w:space="0" w:color="auto"/>
            </w:tcBorders>
            <w:vAlign w:val="center"/>
          </w:tcPr>
          <w:p w14:paraId="0D8AABE1" w14:textId="77777777" w:rsidR="00B67FCF" w:rsidRDefault="00B67FCF">
            <w:pPr>
              <w:jc w:val="center"/>
              <w:rPr>
                <w:rFonts w:ascii="Arial" w:hAnsi="Arial" w:cs="Arial"/>
                <w:sz w:val="18"/>
              </w:rPr>
            </w:pPr>
            <w:r>
              <w:rPr>
                <w:rFonts w:ascii="Arial" w:hAnsi="Arial" w:cs="Arial"/>
                <w:sz w:val="18"/>
              </w:rPr>
              <w:t>$_________</w:t>
            </w:r>
          </w:p>
        </w:tc>
      </w:tr>
      <w:tr w:rsidR="00B67FCF" w14:paraId="5048376A" w14:textId="77777777" w:rsidTr="00E02D49">
        <w:trPr>
          <w:cantSplit/>
          <w:trHeight w:hRule="exact" w:val="432"/>
        </w:trPr>
        <w:tc>
          <w:tcPr>
            <w:tcW w:w="4950" w:type="dxa"/>
            <w:gridSpan w:val="7"/>
            <w:tcBorders>
              <w:right w:val="nil"/>
            </w:tcBorders>
            <w:shd w:val="clear" w:color="auto" w:fill="CCCCCC"/>
            <w:vAlign w:val="center"/>
          </w:tcPr>
          <w:p w14:paraId="77ED1AE3" w14:textId="77777777" w:rsidR="00B67FCF" w:rsidRDefault="00B67FCF">
            <w:pPr>
              <w:jc w:val="right"/>
              <w:rPr>
                <w:rFonts w:ascii="Arial" w:hAnsi="Arial" w:cs="Arial"/>
                <w:b/>
                <w:bCs/>
                <w:sz w:val="18"/>
              </w:rPr>
            </w:pPr>
            <w:r>
              <w:rPr>
                <w:rFonts w:ascii="Arial" w:hAnsi="Arial" w:cs="Arial"/>
                <w:sz w:val="18"/>
                <w:szCs w:val="20"/>
              </w:rPr>
              <w:t>(TO BE FILLED IN BY TRADE UNIT)</w:t>
            </w:r>
          </w:p>
        </w:tc>
        <w:tc>
          <w:tcPr>
            <w:tcW w:w="5040" w:type="dxa"/>
            <w:gridSpan w:val="8"/>
            <w:tcBorders>
              <w:left w:val="nil"/>
              <w:right w:val="single" w:sz="24" w:space="0" w:color="auto"/>
            </w:tcBorders>
            <w:shd w:val="clear" w:color="auto" w:fill="CCCCCC"/>
            <w:vAlign w:val="center"/>
          </w:tcPr>
          <w:p w14:paraId="5E2D79D0" w14:textId="77777777" w:rsidR="00B67FCF" w:rsidRDefault="00B67FCF">
            <w:pPr>
              <w:jc w:val="right"/>
              <w:rPr>
                <w:rFonts w:ascii="Arial" w:hAnsi="Arial" w:cs="Arial"/>
                <w:b/>
                <w:bCs/>
                <w:sz w:val="18"/>
              </w:rPr>
            </w:pPr>
            <w:r>
              <w:rPr>
                <w:rFonts w:ascii="Arial" w:hAnsi="Arial" w:cs="Arial"/>
                <w:b/>
                <w:bCs/>
                <w:sz w:val="18"/>
              </w:rPr>
              <w:t>Minus amount advanced to worker or paid to vendor(s)</w:t>
            </w:r>
          </w:p>
        </w:tc>
        <w:tc>
          <w:tcPr>
            <w:tcW w:w="1800" w:type="dxa"/>
            <w:gridSpan w:val="2"/>
            <w:tcBorders>
              <w:top w:val="single" w:sz="24" w:space="0" w:color="auto"/>
              <w:left w:val="single" w:sz="24" w:space="0" w:color="auto"/>
              <w:bottom w:val="single" w:sz="24" w:space="0" w:color="auto"/>
              <w:right w:val="single" w:sz="24" w:space="0" w:color="auto"/>
            </w:tcBorders>
            <w:shd w:val="clear" w:color="auto" w:fill="CCCCCC"/>
            <w:vAlign w:val="center"/>
          </w:tcPr>
          <w:p w14:paraId="11A70A70" w14:textId="77777777" w:rsidR="00B67FCF" w:rsidRDefault="00B67FCF">
            <w:pPr>
              <w:jc w:val="center"/>
              <w:rPr>
                <w:rFonts w:ascii="Arial" w:hAnsi="Arial" w:cs="Arial"/>
                <w:sz w:val="18"/>
                <w:szCs w:val="20"/>
              </w:rPr>
            </w:pPr>
            <w:r>
              <w:rPr>
                <w:rFonts w:ascii="Arial" w:hAnsi="Arial" w:cs="Arial"/>
                <w:sz w:val="18"/>
              </w:rPr>
              <w:t>$</w:t>
            </w:r>
            <w:bookmarkStart w:id="17" w:name="Text17"/>
            <w:r>
              <w:rPr>
                <w:rFonts w:ascii="Arial" w:hAnsi="Arial" w:cs="Arial"/>
                <w:sz w:val="18"/>
                <w:u w:val="single"/>
              </w:rPr>
              <w:fldChar w:fldCharType="begin">
                <w:ffData>
                  <w:name w:val="Text17"/>
                  <w:enabled/>
                  <w:calcOnExit w:val="0"/>
                  <w:textInput>
                    <w:maxLength w:val="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7"/>
            <w:r>
              <w:rPr>
                <w:rFonts w:ascii="Arial" w:hAnsi="Arial" w:cs="Arial"/>
                <w:sz w:val="18"/>
                <w:u w:val="single"/>
              </w:rPr>
              <w:softHyphen/>
            </w:r>
            <w:r>
              <w:rPr>
                <w:rFonts w:ascii="Arial" w:hAnsi="Arial" w:cs="Arial"/>
                <w:sz w:val="18"/>
                <w:u w:val="single"/>
              </w:rPr>
              <w:softHyphen/>
            </w:r>
            <w:bookmarkStart w:id="18" w:name="Text22"/>
            <w:r>
              <w:rPr>
                <w:rFonts w:ascii="Arial" w:hAnsi="Arial" w:cs="Arial"/>
                <w:sz w:val="18"/>
                <w:u w:val="single"/>
              </w:rPr>
              <w:fldChar w:fldCharType="begin">
                <w:ffData>
                  <w:name w:val="Text22"/>
                  <w:enabled/>
                  <w:calcOnExit w:val="0"/>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bookmarkEnd w:id="18"/>
          </w:p>
        </w:tc>
      </w:tr>
      <w:tr w:rsidR="00B67FCF" w14:paraId="6B3A36E6" w14:textId="77777777" w:rsidTr="00E02D49">
        <w:trPr>
          <w:cantSplit/>
          <w:trHeight w:hRule="exact" w:val="432"/>
        </w:trPr>
        <w:tc>
          <w:tcPr>
            <w:tcW w:w="9990" w:type="dxa"/>
            <w:gridSpan w:val="15"/>
            <w:tcBorders>
              <w:right w:val="single" w:sz="24" w:space="0" w:color="auto"/>
            </w:tcBorders>
            <w:vAlign w:val="center"/>
          </w:tcPr>
          <w:p w14:paraId="7D82B758" w14:textId="77777777" w:rsidR="00B67FCF" w:rsidRDefault="00B67FCF">
            <w:pPr>
              <w:pStyle w:val="Heading7"/>
            </w:pPr>
            <w:r>
              <w:t>TOTAL PAYMENT DUE OR OWED FOR RELOCATION ALLOWANCE – MOVING ALLOWANCE</w:t>
            </w:r>
          </w:p>
        </w:tc>
        <w:tc>
          <w:tcPr>
            <w:tcW w:w="1800" w:type="dxa"/>
            <w:gridSpan w:val="2"/>
            <w:tcBorders>
              <w:top w:val="single" w:sz="24" w:space="0" w:color="auto"/>
              <w:left w:val="single" w:sz="24" w:space="0" w:color="auto"/>
              <w:bottom w:val="single" w:sz="24" w:space="0" w:color="auto"/>
              <w:right w:val="single" w:sz="24" w:space="0" w:color="auto"/>
            </w:tcBorders>
            <w:vAlign w:val="center"/>
          </w:tcPr>
          <w:p w14:paraId="1AC0A302" w14:textId="77777777" w:rsidR="00B67FCF" w:rsidRDefault="00B67FCF">
            <w:pPr>
              <w:jc w:val="center"/>
              <w:rPr>
                <w:rFonts w:ascii="Arial" w:hAnsi="Arial" w:cs="Arial"/>
                <w:sz w:val="18"/>
              </w:rPr>
            </w:pPr>
            <w:r>
              <w:rPr>
                <w:rFonts w:ascii="Arial" w:hAnsi="Arial" w:cs="Arial"/>
                <w:sz w:val="18"/>
              </w:rPr>
              <w:t>$_________</w:t>
            </w:r>
          </w:p>
        </w:tc>
      </w:tr>
      <w:tr w:rsidR="00B67FCF" w14:paraId="7BFDA149" w14:textId="77777777" w:rsidTr="00E02D49">
        <w:trPr>
          <w:cantSplit/>
          <w:trHeight w:hRule="exact" w:val="230"/>
        </w:trPr>
        <w:tc>
          <w:tcPr>
            <w:tcW w:w="11790" w:type="dxa"/>
            <w:gridSpan w:val="17"/>
            <w:tcBorders>
              <w:left w:val="nil"/>
              <w:right w:val="nil"/>
            </w:tcBorders>
          </w:tcPr>
          <w:p w14:paraId="33591815" w14:textId="77777777" w:rsidR="00B67FCF" w:rsidRDefault="00B67FCF">
            <w:pPr>
              <w:jc w:val="right"/>
              <w:rPr>
                <w:rFonts w:ascii="Arial" w:hAnsi="Arial" w:cs="Arial"/>
                <w:b/>
                <w:bCs/>
                <w:sz w:val="18"/>
              </w:rPr>
            </w:pPr>
          </w:p>
        </w:tc>
      </w:tr>
      <w:tr w:rsidR="00B67FCF" w14:paraId="0CDC2E3B" w14:textId="77777777" w:rsidTr="00E02D49">
        <w:trPr>
          <w:cantSplit/>
          <w:trHeight w:val="475"/>
        </w:trPr>
        <w:tc>
          <w:tcPr>
            <w:tcW w:w="3510" w:type="dxa"/>
            <w:gridSpan w:val="5"/>
            <w:tcBorders>
              <w:right w:val="nil"/>
            </w:tcBorders>
            <w:shd w:val="clear" w:color="auto" w:fill="CCCCCC"/>
            <w:vAlign w:val="center"/>
          </w:tcPr>
          <w:p w14:paraId="4C216E8C" w14:textId="77777777" w:rsidR="00B67FCF" w:rsidRDefault="00B67FCF">
            <w:pPr>
              <w:jc w:val="right"/>
              <w:rPr>
                <w:rFonts w:ascii="Arial" w:hAnsi="Arial" w:cs="Arial"/>
                <w:b/>
                <w:bCs/>
                <w:sz w:val="18"/>
              </w:rPr>
            </w:pPr>
            <w:r>
              <w:rPr>
                <w:rFonts w:ascii="Arial" w:hAnsi="Arial" w:cs="Arial"/>
                <w:sz w:val="18"/>
                <w:szCs w:val="20"/>
              </w:rPr>
              <w:t>(TO BE FILLED IN BY T</w:t>
            </w:r>
            <w:r w:rsidR="00536037">
              <w:rPr>
                <w:rFonts w:ascii="Arial" w:hAnsi="Arial" w:cs="Arial"/>
                <w:sz w:val="18"/>
                <w:szCs w:val="20"/>
              </w:rPr>
              <w:t>AA</w:t>
            </w:r>
            <w:r>
              <w:rPr>
                <w:rFonts w:ascii="Arial" w:hAnsi="Arial" w:cs="Arial"/>
                <w:sz w:val="18"/>
                <w:szCs w:val="20"/>
              </w:rPr>
              <w:t xml:space="preserve"> UNIT)</w:t>
            </w:r>
          </w:p>
        </w:tc>
        <w:tc>
          <w:tcPr>
            <w:tcW w:w="6480" w:type="dxa"/>
            <w:gridSpan w:val="10"/>
            <w:tcBorders>
              <w:left w:val="nil"/>
              <w:right w:val="single" w:sz="24" w:space="0" w:color="auto"/>
            </w:tcBorders>
            <w:shd w:val="clear" w:color="auto" w:fill="CCCCCC"/>
            <w:vAlign w:val="center"/>
          </w:tcPr>
          <w:p w14:paraId="399AC29B" w14:textId="77777777" w:rsidR="00B67FCF" w:rsidRDefault="00B67FCF">
            <w:pPr>
              <w:jc w:val="right"/>
              <w:rPr>
                <w:rFonts w:ascii="Arial" w:hAnsi="Arial" w:cs="Arial"/>
                <w:b/>
                <w:bCs/>
                <w:sz w:val="18"/>
              </w:rPr>
            </w:pPr>
            <w:r>
              <w:rPr>
                <w:rFonts w:ascii="Arial" w:hAnsi="Arial" w:cs="Arial"/>
                <w:b/>
                <w:bCs/>
                <w:sz w:val="18"/>
              </w:rPr>
              <w:t xml:space="preserve">TOTAL AMOUNT OF RELOCATION ALLOWANCE - LUMP SUM PAYMENT ALREADY ADVANCED </w:t>
            </w:r>
          </w:p>
        </w:tc>
        <w:tc>
          <w:tcPr>
            <w:tcW w:w="1800" w:type="dxa"/>
            <w:gridSpan w:val="2"/>
            <w:tcBorders>
              <w:top w:val="single" w:sz="24" w:space="0" w:color="auto"/>
              <w:left w:val="single" w:sz="24" w:space="0" w:color="auto"/>
              <w:bottom w:val="single" w:sz="24" w:space="0" w:color="auto"/>
              <w:right w:val="single" w:sz="24" w:space="0" w:color="auto"/>
            </w:tcBorders>
            <w:shd w:val="clear" w:color="auto" w:fill="CCCCCC"/>
            <w:vAlign w:val="center"/>
          </w:tcPr>
          <w:p w14:paraId="012894AC" w14:textId="77777777" w:rsidR="00B67FCF" w:rsidRDefault="00B67FCF">
            <w:pPr>
              <w:jc w:val="center"/>
              <w:rPr>
                <w:rFonts w:ascii="Arial" w:hAnsi="Arial" w:cs="Arial"/>
                <w:sz w:val="18"/>
                <w:szCs w:val="20"/>
              </w:rPr>
            </w:pPr>
            <w:r>
              <w:rPr>
                <w:rFonts w:ascii="Arial" w:hAnsi="Arial" w:cs="Arial"/>
                <w:sz w:val="18"/>
              </w:rPr>
              <w:t>$</w:t>
            </w:r>
            <w:r>
              <w:rPr>
                <w:rFonts w:ascii="Arial" w:hAnsi="Arial" w:cs="Arial"/>
                <w:sz w:val="18"/>
                <w:u w:val="single"/>
              </w:rPr>
              <w:fldChar w:fldCharType="begin">
                <w:ffData>
                  <w:name w:val="Text17"/>
                  <w:enabled/>
                  <w:calcOnExit w:val="0"/>
                  <w:textInput>
                    <w:maxLength w:val="5"/>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r>
              <w:rPr>
                <w:rFonts w:ascii="Arial" w:hAnsi="Arial" w:cs="Arial"/>
                <w:sz w:val="18"/>
                <w:u w:val="single"/>
              </w:rPr>
              <w:softHyphen/>
            </w:r>
            <w:r>
              <w:rPr>
                <w:rFonts w:ascii="Arial" w:hAnsi="Arial" w:cs="Arial"/>
                <w:sz w:val="18"/>
                <w:u w:val="single"/>
              </w:rPr>
              <w:softHyphen/>
            </w:r>
            <w:r>
              <w:rPr>
                <w:rFonts w:ascii="Arial" w:hAnsi="Arial" w:cs="Arial"/>
                <w:sz w:val="18"/>
                <w:u w:val="single"/>
              </w:rPr>
              <w:fldChar w:fldCharType="begin">
                <w:ffData>
                  <w:name w:val="Text22"/>
                  <w:enabled/>
                  <w:calcOnExit w:val="0"/>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noProof/>
                <w:sz w:val="18"/>
                <w:u w:val="single"/>
              </w:rPr>
              <w:t> </w:t>
            </w:r>
            <w:r>
              <w:rPr>
                <w:rFonts w:ascii="Arial" w:hAnsi="Arial" w:cs="Arial"/>
                <w:sz w:val="18"/>
                <w:u w:val="single"/>
              </w:rPr>
              <w:fldChar w:fldCharType="end"/>
            </w:r>
          </w:p>
        </w:tc>
      </w:tr>
      <w:tr w:rsidR="00B67FCF" w14:paraId="1B46FF7D" w14:textId="77777777" w:rsidTr="00E02D49">
        <w:trPr>
          <w:cantSplit/>
          <w:trHeight w:hRule="exact" w:val="202"/>
        </w:trPr>
        <w:tc>
          <w:tcPr>
            <w:tcW w:w="11790" w:type="dxa"/>
            <w:gridSpan w:val="17"/>
            <w:tcBorders>
              <w:left w:val="nil"/>
              <w:right w:val="nil"/>
            </w:tcBorders>
          </w:tcPr>
          <w:p w14:paraId="75E63332" w14:textId="77777777" w:rsidR="00B67FCF" w:rsidRDefault="00B67FCF">
            <w:pPr>
              <w:rPr>
                <w:rFonts w:ascii="Arial" w:hAnsi="Arial" w:cs="Arial"/>
                <w:sz w:val="18"/>
              </w:rPr>
            </w:pPr>
          </w:p>
        </w:tc>
      </w:tr>
      <w:tr w:rsidR="00B67FCF" w14:paraId="361D0112" w14:textId="77777777" w:rsidTr="00E02D49">
        <w:trPr>
          <w:cantSplit/>
          <w:trHeight w:val="576"/>
        </w:trPr>
        <w:tc>
          <w:tcPr>
            <w:tcW w:w="11790" w:type="dxa"/>
            <w:gridSpan w:val="17"/>
            <w:vAlign w:val="center"/>
          </w:tcPr>
          <w:p w14:paraId="0DC41317" w14:textId="77777777" w:rsidR="00B67FCF" w:rsidRDefault="00B67FCF">
            <w:pPr>
              <w:jc w:val="center"/>
              <w:rPr>
                <w:rFonts w:ascii="Arial" w:hAnsi="Arial" w:cs="Arial"/>
                <w:b/>
                <w:bCs/>
                <w:sz w:val="18"/>
              </w:rPr>
            </w:pPr>
            <w:r>
              <w:rPr>
                <w:rFonts w:ascii="Arial" w:hAnsi="Arial" w:cs="Arial"/>
                <w:b/>
                <w:bCs/>
                <w:sz w:val="18"/>
              </w:rPr>
              <w:t xml:space="preserve">ADJUSTMENTS FOR THE OVERPAYMENT OF RELOCATION ALLOWANCES SHOULD BE MADE BY CHECK OR MONEY ORDER PAYABLE TO: CONNECTICUT DEPARTMENT OF LABOR </w:t>
            </w:r>
          </w:p>
        </w:tc>
      </w:tr>
      <w:tr w:rsidR="00B67FCF" w14:paraId="6AB166A8" w14:textId="77777777" w:rsidTr="00E02D49">
        <w:trPr>
          <w:cantSplit/>
          <w:trHeight w:val="1296"/>
        </w:trPr>
        <w:tc>
          <w:tcPr>
            <w:tcW w:w="11790" w:type="dxa"/>
            <w:gridSpan w:val="17"/>
            <w:tcBorders>
              <w:top w:val="nil"/>
              <w:left w:val="nil"/>
              <w:bottom w:val="nil"/>
              <w:right w:val="nil"/>
            </w:tcBorders>
            <w:vAlign w:val="bottom"/>
          </w:tcPr>
          <w:p w14:paraId="54CDF282" w14:textId="51432F82" w:rsidR="00CA3FAC" w:rsidRPr="00EA3BAA" w:rsidRDefault="00CA3FAC" w:rsidP="00EA3BAA">
            <w:pPr>
              <w:pStyle w:val="BodyText"/>
              <w:rPr>
                <w:rFonts w:asciiTheme="minorHAnsi" w:hAnsiTheme="minorHAnsi" w:cstheme="minorHAnsi"/>
                <w:color w:val="FF0000"/>
                <w:sz w:val="19"/>
                <w:szCs w:val="19"/>
              </w:rPr>
            </w:pPr>
            <w:r w:rsidRPr="00EA3BAA">
              <w:rPr>
                <w:rFonts w:asciiTheme="minorHAnsi" w:hAnsiTheme="minorHAnsi" w:cstheme="minorHAnsi"/>
                <w:sz w:val="19"/>
                <w:szCs w:val="19"/>
              </w:rPr>
              <w:t>Do you prefer electronic reimbursement?</w:t>
            </w:r>
            <w:r w:rsidRPr="00EA3BAA">
              <w:rPr>
                <w:rFonts w:asciiTheme="minorHAnsi" w:hAnsiTheme="minorHAnsi" w:cstheme="minorHAnsi"/>
                <w:color w:val="FF0000"/>
                <w:sz w:val="19"/>
                <w:szCs w:val="19"/>
              </w:rPr>
              <w:t xml:space="preserve"> </w:t>
            </w:r>
            <w:r w:rsidRPr="00EA3BAA">
              <w:rPr>
                <w:rFonts w:asciiTheme="minorHAnsi" w:hAnsiTheme="minorHAnsi" w:cstheme="minorHAnsi"/>
                <w:sz w:val="19"/>
                <w:szCs w:val="19"/>
              </w:rPr>
              <w:t>Yes</w:t>
            </w:r>
            <w:r w:rsidRPr="00EA3BAA">
              <w:rPr>
                <w:rFonts w:asciiTheme="minorHAnsi" w:hAnsiTheme="minorHAnsi" w:cstheme="minorHAnsi"/>
                <w:sz w:val="19"/>
                <w:szCs w:val="19"/>
              </w:rPr>
              <w:fldChar w:fldCharType="begin">
                <w:ffData>
                  <w:name w:val="Check1"/>
                  <w:enabled/>
                  <w:calcOnExit w:val="0"/>
                  <w:checkBox>
                    <w:sizeAuto/>
                    <w:default w:val="0"/>
                  </w:checkBox>
                </w:ffData>
              </w:fldChar>
            </w:r>
            <w:bookmarkStart w:id="19" w:name="Check1"/>
            <w:r w:rsidRPr="00EA3BAA">
              <w:rPr>
                <w:rFonts w:asciiTheme="minorHAnsi" w:hAnsiTheme="minorHAnsi" w:cstheme="minorHAnsi"/>
                <w:sz w:val="19"/>
                <w:szCs w:val="19"/>
              </w:rPr>
              <w:instrText xml:space="preserve"> FORMCHECKBOX </w:instrText>
            </w:r>
            <w:r w:rsidR="009711D4">
              <w:rPr>
                <w:rFonts w:asciiTheme="minorHAnsi" w:hAnsiTheme="minorHAnsi" w:cstheme="minorHAnsi"/>
                <w:sz w:val="19"/>
                <w:szCs w:val="19"/>
              </w:rPr>
            </w:r>
            <w:r w:rsidR="009711D4">
              <w:rPr>
                <w:rFonts w:asciiTheme="minorHAnsi" w:hAnsiTheme="minorHAnsi" w:cstheme="minorHAnsi"/>
                <w:sz w:val="19"/>
                <w:szCs w:val="19"/>
              </w:rPr>
              <w:fldChar w:fldCharType="separate"/>
            </w:r>
            <w:r w:rsidRPr="00EA3BAA">
              <w:rPr>
                <w:rFonts w:asciiTheme="minorHAnsi" w:hAnsiTheme="minorHAnsi" w:cstheme="minorHAnsi"/>
                <w:sz w:val="19"/>
                <w:szCs w:val="19"/>
              </w:rPr>
              <w:fldChar w:fldCharType="end"/>
            </w:r>
            <w:bookmarkEnd w:id="19"/>
            <w:r w:rsidRPr="00EA3BAA">
              <w:rPr>
                <w:rFonts w:asciiTheme="minorHAnsi" w:hAnsiTheme="minorHAnsi" w:cstheme="minorHAnsi"/>
                <w:sz w:val="19"/>
                <w:szCs w:val="19"/>
              </w:rPr>
              <w:t xml:space="preserve"> No</w:t>
            </w:r>
            <w:r w:rsidRPr="00EA3BAA">
              <w:rPr>
                <w:rFonts w:asciiTheme="minorHAnsi" w:hAnsiTheme="minorHAnsi" w:cstheme="minorHAnsi"/>
                <w:sz w:val="19"/>
                <w:szCs w:val="19"/>
              </w:rPr>
              <w:fldChar w:fldCharType="begin">
                <w:ffData>
                  <w:name w:val="Check2"/>
                  <w:enabled/>
                  <w:calcOnExit w:val="0"/>
                  <w:checkBox>
                    <w:sizeAuto/>
                    <w:default w:val="0"/>
                  </w:checkBox>
                </w:ffData>
              </w:fldChar>
            </w:r>
            <w:bookmarkStart w:id="20" w:name="Check2"/>
            <w:r w:rsidRPr="00EA3BAA">
              <w:rPr>
                <w:rFonts w:asciiTheme="minorHAnsi" w:hAnsiTheme="minorHAnsi" w:cstheme="minorHAnsi"/>
                <w:sz w:val="19"/>
                <w:szCs w:val="19"/>
              </w:rPr>
              <w:instrText xml:space="preserve"> FORMCHECKBOX </w:instrText>
            </w:r>
            <w:r w:rsidR="009711D4">
              <w:rPr>
                <w:rFonts w:asciiTheme="minorHAnsi" w:hAnsiTheme="minorHAnsi" w:cstheme="minorHAnsi"/>
                <w:sz w:val="19"/>
                <w:szCs w:val="19"/>
              </w:rPr>
            </w:r>
            <w:r w:rsidR="009711D4">
              <w:rPr>
                <w:rFonts w:asciiTheme="minorHAnsi" w:hAnsiTheme="minorHAnsi" w:cstheme="minorHAnsi"/>
                <w:sz w:val="19"/>
                <w:szCs w:val="19"/>
              </w:rPr>
              <w:fldChar w:fldCharType="separate"/>
            </w:r>
            <w:r w:rsidRPr="00EA3BAA">
              <w:rPr>
                <w:rFonts w:asciiTheme="minorHAnsi" w:hAnsiTheme="minorHAnsi" w:cstheme="minorHAnsi"/>
                <w:sz w:val="19"/>
                <w:szCs w:val="19"/>
              </w:rPr>
              <w:fldChar w:fldCharType="end"/>
            </w:r>
            <w:bookmarkEnd w:id="20"/>
            <w:r w:rsidRPr="00EA3BAA">
              <w:rPr>
                <w:rFonts w:asciiTheme="minorHAnsi" w:hAnsiTheme="minorHAnsi" w:cstheme="minorHAnsi"/>
                <w:sz w:val="19"/>
                <w:szCs w:val="19"/>
              </w:rPr>
              <w:t xml:space="preserve"> If yes, submit Forms SP-26 and W-9 </w:t>
            </w:r>
            <w:r w:rsidR="00EA3BAA">
              <w:rPr>
                <w:rFonts w:asciiTheme="minorHAnsi" w:hAnsiTheme="minorHAnsi" w:cstheme="minorHAnsi"/>
                <w:sz w:val="19"/>
                <w:szCs w:val="19"/>
              </w:rPr>
              <w:t>&amp;</w:t>
            </w:r>
            <w:r w:rsidR="00C35F2B">
              <w:rPr>
                <w:rFonts w:asciiTheme="minorHAnsi" w:hAnsiTheme="minorHAnsi" w:cstheme="minorHAnsi"/>
                <w:sz w:val="19"/>
                <w:szCs w:val="19"/>
              </w:rPr>
              <w:t xml:space="preserve"> </w:t>
            </w:r>
            <w:r w:rsidRPr="00EA3BAA">
              <w:rPr>
                <w:rFonts w:asciiTheme="minorHAnsi" w:hAnsiTheme="minorHAnsi" w:cstheme="minorHAnsi"/>
                <w:sz w:val="19"/>
                <w:szCs w:val="19"/>
              </w:rPr>
              <w:t>visit</w:t>
            </w:r>
            <w:r w:rsidR="00C35F2B">
              <w:rPr>
                <w:rFonts w:asciiTheme="minorHAnsi" w:hAnsiTheme="minorHAnsi" w:cstheme="minorHAnsi"/>
                <w:sz w:val="19"/>
                <w:szCs w:val="19"/>
              </w:rPr>
              <w:t xml:space="preserve"> </w:t>
            </w:r>
            <w:hyperlink r:id="rId7" w:history="1">
              <w:r w:rsidR="00C35F2B" w:rsidRPr="002067D9">
                <w:rPr>
                  <w:rStyle w:val="Hyperlink"/>
                  <w:rFonts w:asciiTheme="minorHAnsi" w:hAnsiTheme="minorHAnsi" w:cstheme="minorHAnsi"/>
                  <w:sz w:val="19"/>
                  <w:szCs w:val="19"/>
                </w:rPr>
                <w:t>https://www.osc.ct.gov/vendor/directdeposit.html</w:t>
              </w:r>
            </w:hyperlink>
            <w:r w:rsidRPr="00EA3BAA">
              <w:rPr>
                <w:rFonts w:asciiTheme="minorHAnsi" w:hAnsiTheme="minorHAnsi" w:cstheme="minorHAnsi"/>
                <w:sz w:val="19"/>
                <w:szCs w:val="19"/>
              </w:rPr>
              <w:t xml:space="preserve"> </w:t>
            </w:r>
          </w:p>
          <w:p w14:paraId="048FD6CF" w14:textId="77777777" w:rsidR="00CA3FAC" w:rsidRDefault="00CA3FAC">
            <w:pPr>
              <w:jc w:val="both"/>
              <w:rPr>
                <w:rFonts w:ascii="Arial" w:hAnsi="Arial" w:cs="Arial"/>
                <w:sz w:val="18"/>
              </w:rPr>
            </w:pPr>
          </w:p>
          <w:p w14:paraId="11BECD5C" w14:textId="4F7DACE5" w:rsidR="00B67FCF" w:rsidRDefault="00B67FCF">
            <w:pPr>
              <w:jc w:val="both"/>
              <w:rPr>
                <w:rFonts w:ascii="Arial" w:hAnsi="Arial" w:cs="Arial"/>
                <w:sz w:val="18"/>
              </w:rPr>
            </w:pPr>
            <w:r>
              <w:rPr>
                <w:rFonts w:ascii="Arial" w:hAnsi="Arial" w:cs="Arial"/>
                <w:sz w:val="18"/>
              </w:rPr>
              <w:t xml:space="preserve">I certify as to the amounts expended for the relocation of household goods and personal effects and for transportation, lodging and meals </w:t>
            </w:r>
            <w:proofErr w:type="gramStart"/>
            <w:r>
              <w:rPr>
                <w:rFonts w:ascii="Arial" w:hAnsi="Arial" w:cs="Arial"/>
                <w:sz w:val="18"/>
              </w:rPr>
              <w:t>with regard to</w:t>
            </w:r>
            <w:proofErr w:type="gramEnd"/>
            <w:r>
              <w:rPr>
                <w:rFonts w:ascii="Arial" w:hAnsi="Arial" w:cs="Arial"/>
                <w:sz w:val="18"/>
              </w:rPr>
              <w:t xml:space="preserve"> my request for relocation allowance.  The information contained in this request is correct and complete to the best of my knowledge.  </w:t>
            </w:r>
            <w:r w:rsidR="0080389B">
              <w:rPr>
                <w:rFonts w:ascii="Arial" w:hAnsi="Arial" w:cs="Arial"/>
                <w:sz w:val="18"/>
              </w:rPr>
              <w:br/>
            </w:r>
            <w:r>
              <w:rPr>
                <w:rFonts w:ascii="Arial" w:hAnsi="Arial" w:cs="Arial"/>
                <w:sz w:val="18"/>
              </w:rPr>
              <w:t>I understand that penalties are provided for willful misrepresentation made to obtain allowances to which I am not entitled.</w:t>
            </w:r>
          </w:p>
          <w:p w14:paraId="570CD54F" w14:textId="51BED281" w:rsidR="0080389B" w:rsidRDefault="0080389B">
            <w:pPr>
              <w:jc w:val="both"/>
              <w:rPr>
                <w:rFonts w:ascii="Arial" w:hAnsi="Arial" w:cs="Arial"/>
                <w:sz w:val="18"/>
              </w:rPr>
            </w:pPr>
          </w:p>
          <w:p w14:paraId="2086B3EE" w14:textId="2DA054DE" w:rsidR="00B67FCF" w:rsidRDefault="00B67FCF">
            <w:pPr>
              <w:jc w:val="both"/>
              <w:rPr>
                <w:rFonts w:ascii="Arial" w:hAnsi="Arial" w:cs="Arial"/>
                <w:sz w:val="18"/>
              </w:rPr>
            </w:pPr>
            <w:r>
              <w:rPr>
                <w:rFonts w:ascii="Arial" w:hAnsi="Arial" w:cs="Arial"/>
                <w:sz w:val="18"/>
              </w:rPr>
              <w:t>Signature</w:t>
            </w:r>
            <w:r w:rsidR="0080389B">
              <w:rPr>
                <w:rFonts w:ascii="Arial" w:hAnsi="Arial" w:cs="Arial"/>
                <w:sz w:val="18"/>
              </w:rPr>
              <w:t>:(</w:t>
            </w:r>
            <w:r w:rsidR="0080389B" w:rsidRPr="006464D0">
              <w:rPr>
                <w:rFonts w:ascii="Arial" w:hAnsi="Arial" w:cs="Arial"/>
                <w:sz w:val="16"/>
                <w:szCs w:val="16"/>
              </w:rPr>
              <w:t>Typed name acceptable)</w:t>
            </w:r>
            <w:r w:rsidR="0080389B">
              <w:rPr>
                <w:rFonts w:ascii="Arial" w:hAnsi="Arial" w:cs="Arial"/>
                <w:sz w:val="18"/>
              </w:rPr>
              <w:t xml:space="preserve"> </w:t>
            </w:r>
            <w:r w:rsidR="0080389B">
              <w:rPr>
                <w:rFonts w:ascii="Arial" w:hAnsi="Arial" w:cs="Arial"/>
                <w:sz w:val="18"/>
              </w:rPr>
              <w:fldChar w:fldCharType="begin">
                <w:ffData>
                  <w:name w:val="Text1"/>
                  <w:enabled/>
                  <w:calcOnExit w:val="0"/>
                  <w:textInput>
                    <w:maxLength w:val="50"/>
                  </w:textInput>
                </w:ffData>
              </w:fldChar>
            </w:r>
            <w:r w:rsidR="0080389B">
              <w:rPr>
                <w:rFonts w:ascii="Arial" w:hAnsi="Arial" w:cs="Arial"/>
                <w:sz w:val="18"/>
              </w:rPr>
              <w:instrText xml:space="preserve"> FORMTEXT </w:instrText>
            </w:r>
            <w:r w:rsidR="0080389B">
              <w:rPr>
                <w:rFonts w:ascii="Arial" w:hAnsi="Arial" w:cs="Arial"/>
                <w:sz w:val="18"/>
              </w:rPr>
            </w:r>
            <w:r w:rsidR="0080389B">
              <w:rPr>
                <w:rFonts w:ascii="Arial" w:hAnsi="Arial" w:cs="Arial"/>
                <w:sz w:val="18"/>
              </w:rPr>
              <w:fldChar w:fldCharType="separate"/>
            </w:r>
            <w:r w:rsidR="0080389B">
              <w:rPr>
                <w:rFonts w:ascii="Arial" w:hAnsi="Arial" w:cs="Arial"/>
                <w:noProof/>
                <w:sz w:val="18"/>
              </w:rPr>
              <w:t> </w:t>
            </w:r>
            <w:r w:rsidR="0080389B">
              <w:rPr>
                <w:rFonts w:ascii="Arial" w:hAnsi="Arial" w:cs="Arial"/>
                <w:noProof/>
                <w:sz w:val="18"/>
              </w:rPr>
              <w:t> </w:t>
            </w:r>
            <w:r w:rsidR="0080389B">
              <w:rPr>
                <w:rFonts w:ascii="Arial" w:hAnsi="Arial" w:cs="Arial"/>
                <w:noProof/>
                <w:sz w:val="18"/>
              </w:rPr>
              <w:t> </w:t>
            </w:r>
            <w:r w:rsidR="0080389B">
              <w:rPr>
                <w:rFonts w:ascii="Arial" w:hAnsi="Arial" w:cs="Arial"/>
                <w:noProof/>
                <w:sz w:val="18"/>
              </w:rPr>
              <w:t> </w:t>
            </w:r>
            <w:r w:rsidR="0080389B">
              <w:rPr>
                <w:rFonts w:ascii="Arial" w:hAnsi="Arial" w:cs="Arial"/>
                <w:noProof/>
                <w:sz w:val="18"/>
              </w:rPr>
              <w:t> </w:t>
            </w:r>
            <w:r w:rsidR="0080389B">
              <w:rPr>
                <w:rFonts w:ascii="Arial" w:hAnsi="Arial" w:cs="Arial"/>
                <w:sz w:val="18"/>
              </w:rPr>
              <w:fldChar w:fldCharType="end"/>
            </w:r>
            <w:r>
              <w:rPr>
                <w:rFonts w:ascii="Arial" w:hAnsi="Arial" w:cs="Arial"/>
                <w:sz w:val="18"/>
              </w:rPr>
              <w:t xml:space="preserve">  </w:t>
            </w:r>
            <w:r w:rsidR="0080389B">
              <w:rPr>
                <w:rFonts w:ascii="Arial" w:hAnsi="Arial" w:cs="Arial"/>
                <w:sz w:val="18"/>
              </w:rPr>
              <w:t xml:space="preserve">                                                      </w:t>
            </w:r>
            <w:r>
              <w:rPr>
                <w:rFonts w:ascii="Arial" w:hAnsi="Arial" w:cs="Arial"/>
                <w:sz w:val="18"/>
              </w:rPr>
              <w:t>Date</w:t>
            </w:r>
            <w:r w:rsidR="0080389B">
              <w:rPr>
                <w:rFonts w:ascii="Arial" w:hAnsi="Arial" w:cs="Arial"/>
                <w:sz w:val="18"/>
              </w:rPr>
              <w:t>:</w:t>
            </w:r>
            <w:r>
              <w:rPr>
                <w:rFonts w:ascii="Arial" w:hAnsi="Arial" w:cs="Arial"/>
                <w:sz w:val="18"/>
              </w:rPr>
              <w:t xml:space="preserve"> </w:t>
            </w:r>
            <w:r w:rsidR="0080389B">
              <w:rPr>
                <w:rFonts w:ascii="Arial" w:hAnsi="Arial" w:cs="Arial"/>
                <w:sz w:val="18"/>
              </w:rPr>
              <w:fldChar w:fldCharType="begin">
                <w:ffData>
                  <w:name w:val="Text1"/>
                  <w:enabled/>
                  <w:calcOnExit w:val="0"/>
                  <w:textInput>
                    <w:maxLength w:val="50"/>
                  </w:textInput>
                </w:ffData>
              </w:fldChar>
            </w:r>
            <w:r w:rsidR="0080389B">
              <w:rPr>
                <w:rFonts w:ascii="Arial" w:hAnsi="Arial" w:cs="Arial"/>
                <w:sz w:val="18"/>
              </w:rPr>
              <w:instrText xml:space="preserve"> FORMTEXT </w:instrText>
            </w:r>
            <w:r w:rsidR="0080389B">
              <w:rPr>
                <w:rFonts w:ascii="Arial" w:hAnsi="Arial" w:cs="Arial"/>
                <w:sz w:val="18"/>
              </w:rPr>
            </w:r>
            <w:r w:rsidR="0080389B">
              <w:rPr>
                <w:rFonts w:ascii="Arial" w:hAnsi="Arial" w:cs="Arial"/>
                <w:sz w:val="18"/>
              </w:rPr>
              <w:fldChar w:fldCharType="separate"/>
            </w:r>
            <w:r w:rsidR="0080389B">
              <w:rPr>
                <w:rFonts w:ascii="Arial" w:hAnsi="Arial" w:cs="Arial"/>
                <w:noProof/>
                <w:sz w:val="18"/>
              </w:rPr>
              <w:t> </w:t>
            </w:r>
            <w:r w:rsidR="0080389B">
              <w:rPr>
                <w:rFonts w:ascii="Arial" w:hAnsi="Arial" w:cs="Arial"/>
                <w:noProof/>
                <w:sz w:val="18"/>
              </w:rPr>
              <w:t> </w:t>
            </w:r>
            <w:r w:rsidR="0080389B">
              <w:rPr>
                <w:rFonts w:ascii="Arial" w:hAnsi="Arial" w:cs="Arial"/>
                <w:noProof/>
                <w:sz w:val="18"/>
              </w:rPr>
              <w:t> </w:t>
            </w:r>
            <w:r w:rsidR="0080389B">
              <w:rPr>
                <w:rFonts w:ascii="Arial" w:hAnsi="Arial" w:cs="Arial"/>
                <w:noProof/>
                <w:sz w:val="18"/>
              </w:rPr>
              <w:t> </w:t>
            </w:r>
            <w:r w:rsidR="0080389B">
              <w:rPr>
                <w:rFonts w:ascii="Arial" w:hAnsi="Arial" w:cs="Arial"/>
                <w:noProof/>
                <w:sz w:val="18"/>
              </w:rPr>
              <w:t> </w:t>
            </w:r>
            <w:r w:rsidR="0080389B">
              <w:rPr>
                <w:rFonts w:ascii="Arial" w:hAnsi="Arial" w:cs="Arial"/>
                <w:sz w:val="18"/>
              </w:rPr>
              <w:fldChar w:fldCharType="end"/>
            </w:r>
          </w:p>
        </w:tc>
      </w:tr>
      <w:bookmarkEnd w:id="0"/>
    </w:tbl>
    <w:p w14:paraId="32BC39E3" w14:textId="77777777" w:rsidR="00B67FCF" w:rsidRDefault="00B67FCF" w:rsidP="00F27734">
      <w:pPr>
        <w:spacing w:after="20"/>
      </w:pPr>
    </w:p>
    <w:sectPr w:rsidR="00B67FCF" w:rsidSect="00B67FCF">
      <w:pgSz w:w="12240" w:h="15840" w:code="1"/>
      <w:pgMar w:top="288" w:right="360" w:bottom="245"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55033"/>
    <w:multiLevelType w:val="hybridMultilevel"/>
    <w:tmpl w:val="F44A5CE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CDD79EC"/>
    <w:multiLevelType w:val="hybridMultilevel"/>
    <w:tmpl w:val="2D64D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E30EEF"/>
    <w:multiLevelType w:val="hybridMultilevel"/>
    <w:tmpl w:val="3E0008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2A0FF1"/>
    <w:multiLevelType w:val="hybridMultilevel"/>
    <w:tmpl w:val="26C6DF86"/>
    <w:lvl w:ilvl="0" w:tplc="B2B65E9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D40130"/>
    <w:multiLevelType w:val="hybridMultilevel"/>
    <w:tmpl w:val="971C7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B52EE1"/>
    <w:multiLevelType w:val="hybridMultilevel"/>
    <w:tmpl w:val="5EAEA9E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B8"/>
    <w:rsid w:val="000A2A48"/>
    <w:rsid w:val="000D67C6"/>
    <w:rsid w:val="000E49BF"/>
    <w:rsid w:val="001E6EAB"/>
    <w:rsid w:val="00262C21"/>
    <w:rsid w:val="00280CE2"/>
    <w:rsid w:val="00283518"/>
    <w:rsid w:val="002F5569"/>
    <w:rsid w:val="003A136E"/>
    <w:rsid w:val="00491DA9"/>
    <w:rsid w:val="00536037"/>
    <w:rsid w:val="006464D0"/>
    <w:rsid w:val="006D57DC"/>
    <w:rsid w:val="007035AF"/>
    <w:rsid w:val="007B6FF9"/>
    <w:rsid w:val="0080389B"/>
    <w:rsid w:val="00850FB8"/>
    <w:rsid w:val="009711D4"/>
    <w:rsid w:val="00987ACF"/>
    <w:rsid w:val="009A4DBF"/>
    <w:rsid w:val="00A059B6"/>
    <w:rsid w:val="00B67FCF"/>
    <w:rsid w:val="00B71B3F"/>
    <w:rsid w:val="00B84A82"/>
    <w:rsid w:val="00C35F2B"/>
    <w:rsid w:val="00C43147"/>
    <w:rsid w:val="00CA3FAC"/>
    <w:rsid w:val="00E02D49"/>
    <w:rsid w:val="00E31EDD"/>
    <w:rsid w:val="00EA3BAA"/>
    <w:rsid w:val="00ED3D9D"/>
    <w:rsid w:val="00F2435D"/>
    <w:rsid w:val="00F27734"/>
    <w:rsid w:val="00FB0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4937A032"/>
  <w15:docId w15:val="{DE8E5808-8798-4384-A175-2B6E3C0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jc w:val="center"/>
      <w:outlineLvl w:val="0"/>
    </w:pPr>
    <w:rPr>
      <w:b/>
      <w:bCs/>
      <w:sz w:val="28"/>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ind w:right="-430"/>
      <w:jc w:val="center"/>
      <w:outlineLvl w:val="2"/>
    </w:pPr>
    <w:rPr>
      <w:b/>
      <w:bCs/>
    </w:rPr>
  </w:style>
  <w:style w:type="paragraph" w:styleId="Heading4">
    <w:name w:val="heading 4"/>
    <w:basedOn w:val="Normal"/>
    <w:next w:val="Normal"/>
    <w:link w:val="Heading4Char"/>
    <w:uiPriority w:val="9"/>
    <w:qFormat/>
    <w:pPr>
      <w:keepNext/>
      <w:jc w:val="center"/>
      <w:outlineLvl w:val="3"/>
    </w:pPr>
    <w:rPr>
      <w:rFonts w:ascii="Arial" w:hAnsi="Arial" w:cs="Arial"/>
      <w:b/>
      <w:bCs/>
      <w:sz w:val="22"/>
    </w:rPr>
  </w:style>
  <w:style w:type="paragraph" w:styleId="Heading5">
    <w:name w:val="heading 5"/>
    <w:basedOn w:val="Normal"/>
    <w:next w:val="Normal"/>
    <w:link w:val="Heading5Char"/>
    <w:uiPriority w:val="9"/>
    <w:qFormat/>
    <w:pPr>
      <w:keepNext/>
      <w:ind w:right="-71"/>
      <w:jc w:val="center"/>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jc w:val="right"/>
      <w:outlineLvl w:val="6"/>
    </w:pPr>
    <w:rPr>
      <w:rFonts w:ascii="Arial" w:hAnsi="Arial" w:cs="Arial"/>
      <w:b/>
      <w:bCs/>
      <w:sz w:val="18"/>
    </w:rPr>
  </w:style>
  <w:style w:type="paragraph" w:styleId="Heading8">
    <w:name w:val="heading 8"/>
    <w:basedOn w:val="Normal"/>
    <w:next w:val="Normal"/>
    <w:link w:val="Heading8Char"/>
    <w:uiPriority w:val="9"/>
    <w:qFormat/>
    <w:pPr>
      <w:keepNext/>
      <w:jc w:val="center"/>
      <w:outlineLvl w:val="7"/>
    </w:pPr>
    <w:rPr>
      <w:rFonts w:ascii="Arial" w:hAnsi="Arial" w:cs="Arial"/>
      <w:sz w:val="28"/>
    </w:rPr>
  </w:style>
  <w:style w:type="paragraph" w:styleId="Heading9">
    <w:name w:val="heading 9"/>
    <w:basedOn w:val="Normal"/>
    <w:next w:val="Normal"/>
    <w:link w:val="Heading9Char"/>
    <w:uiPriority w:val="9"/>
    <w:qFormat/>
    <w:pPr>
      <w:keepNext/>
      <w:jc w:val="center"/>
      <w:outlineLvl w:val="8"/>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C13B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BC13B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BC13B4"/>
    <w:rPr>
      <w:rFonts w:ascii="Cambria" w:eastAsia="Times New Roman" w:hAnsi="Cambria" w:cs="Times New Roman"/>
      <w:b/>
      <w:bCs/>
      <w:sz w:val="26"/>
      <w:szCs w:val="26"/>
    </w:rPr>
  </w:style>
  <w:style w:type="character" w:customStyle="1" w:styleId="Heading4Char">
    <w:name w:val="Heading 4 Char"/>
    <w:link w:val="Heading4"/>
    <w:uiPriority w:val="9"/>
    <w:semiHidden/>
    <w:rsid w:val="00BC13B4"/>
    <w:rPr>
      <w:rFonts w:ascii="Calibri" w:eastAsia="Times New Roman" w:hAnsi="Calibri" w:cs="Times New Roman"/>
      <w:b/>
      <w:bCs/>
      <w:sz w:val="28"/>
      <w:szCs w:val="28"/>
    </w:rPr>
  </w:style>
  <w:style w:type="character" w:customStyle="1" w:styleId="Heading5Char">
    <w:name w:val="Heading 5 Char"/>
    <w:link w:val="Heading5"/>
    <w:uiPriority w:val="9"/>
    <w:semiHidden/>
    <w:rsid w:val="00BC13B4"/>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BC13B4"/>
    <w:rPr>
      <w:rFonts w:ascii="Calibri" w:eastAsia="Times New Roman" w:hAnsi="Calibri" w:cs="Times New Roman"/>
      <w:b/>
      <w:bCs/>
      <w:sz w:val="22"/>
      <w:szCs w:val="22"/>
    </w:rPr>
  </w:style>
  <w:style w:type="character" w:customStyle="1" w:styleId="Heading7Char">
    <w:name w:val="Heading 7 Char"/>
    <w:link w:val="Heading7"/>
    <w:uiPriority w:val="9"/>
    <w:semiHidden/>
    <w:rsid w:val="00BC13B4"/>
    <w:rPr>
      <w:rFonts w:ascii="Calibri" w:eastAsia="Times New Roman" w:hAnsi="Calibri" w:cs="Times New Roman"/>
      <w:sz w:val="24"/>
      <w:szCs w:val="24"/>
    </w:rPr>
  </w:style>
  <w:style w:type="character" w:customStyle="1" w:styleId="Heading8Char">
    <w:name w:val="Heading 8 Char"/>
    <w:link w:val="Heading8"/>
    <w:uiPriority w:val="9"/>
    <w:semiHidden/>
    <w:rsid w:val="00BC13B4"/>
    <w:rPr>
      <w:rFonts w:ascii="Calibri" w:eastAsia="Times New Roman" w:hAnsi="Calibri" w:cs="Times New Roman"/>
      <w:i/>
      <w:iCs/>
      <w:sz w:val="24"/>
      <w:szCs w:val="24"/>
    </w:rPr>
  </w:style>
  <w:style w:type="character" w:customStyle="1" w:styleId="Heading9Char">
    <w:name w:val="Heading 9 Char"/>
    <w:link w:val="Heading9"/>
    <w:uiPriority w:val="9"/>
    <w:semiHidden/>
    <w:rsid w:val="00BC13B4"/>
    <w:rPr>
      <w:rFonts w:ascii="Cambria" w:eastAsia="Times New Roman" w:hAnsi="Cambria" w:cs="Times New Roman"/>
      <w:sz w:val="22"/>
      <w:szCs w:val="22"/>
    </w:rPr>
  </w:style>
  <w:style w:type="paragraph" w:styleId="BodyText">
    <w:name w:val="Body Text"/>
    <w:basedOn w:val="Normal"/>
    <w:link w:val="BodyTextChar"/>
    <w:rPr>
      <w:sz w:val="20"/>
    </w:rPr>
  </w:style>
  <w:style w:type="character" w:customStyle="1" w:styleId="BodyTextChar">
    <w:name w:val="Body Text Char"/>
    <w:link w:val="BodyText"/>
    <w:uiPriority w:val="99"/>
    <w:semiHidden/>
    <w:rsid w:val="00BC13B4"/>
    <w:rPr>
      <w:sz w:val="24"/>
      <w:szCs w:val="24"/>
    </w:rPr>
  </w:style>
  <w:style w:type="character" w:styleId="Hyperlink">
    <w:name w:val="Hyperlink"/>
    <w:uiPriority w:val="99"/>
    <w:rPr>
      <w:rFonts w:cs="Times New Roman"/>
      <w:color w:val="0000FF"/>
      <w:u w:val="single"/>
    </w:rPr>
  </w:style>
  <w:style w:type="paragraph" w:styleId="BodyText2">
    <w:name w:val="Body Text 2"/>
    <w:basedOn w:val="Normal"/>
    <w:link w:val="BodyText2Char"/>
    <w:uiPriority w:val="99"/>
    <w:pPr>
      <w:jc w:val="center"/>
    </w:pPr>
    <w:rPr>
      <w:rFonts w:ascii="Arial" w:hAnsi="Arial" w:cs="Arial"/>
      <w:sz w:val="18"/>
      <w:szCs w:val="20"/>
    </w:rPr>
  </w:style>
  <w:style w:type="character" w:customStyle="1" w:styleId="BodyText2Char">
    <w:name w:val="Body Text 2 Char"/>
    <w:link w:val="BodyText2"/>
    <w:uiPriority w:val="99"/>
    <w:semiHidden/>
    <w:rsid w:val="00BC13B4"/>
    <w:rPr>
      <w:sz w:val="24"/>
      <w:szCs w:val="24"/>
    </w:rPr>
  </w:style>
  <w:style w:type="paragraph" w:styleId="BodyText3">
    <w:name w:val="Body Text 3"/>
    <w:basedOn w:val="Normal"/>
    <w:link w:val="BodyText3Char"/>
    <w:uiPriority w:val="99"/>
    <w:pPr>
      <w:jc w:val="center"/>
    </w:pPr>
    <w:rPr>
      <w:rFonts w:ascii="Arial" w:hAnsi="Arial" w:cs="Arial"/>
      <w:sz w:val="20"/>
    </w:rPr>
  </w:style>
  <w:style w:type="character" w:customStyle="1" w:styleId="BodyText3Char">
    <w:name w:val="Body Text 3 Char"/>
    <w:link w:val="BodyText3"/>
    <w:uiPriority w:val="99"/>
    <w:semiHidden/>
    <w:rsid w:val="00BC13B4"/>
    <w:rPr>
      <w:sz w:val="16"/>
      <w:szCs w:val="16"/>
    </w:rPr>
  </w:style>
  <w:style w:type="character" w:styleId="FollowedHyperlink">
    <w:name w:val="FollowedHyperlink"/>
    <w:uiPriority w:val="99"/>
    <w:rPr>
      <w:rFonts w:cs="Times New Roman"/>
      <w:color w:val="800080"/>
      <w:u w:val="single"/>
    </w:rPr>
  </w:style>
  <w:style w:type="character" w:styleId="UnresolvedMention">
    <w:name w:val="Unresolved Mention"/>
    <w:uiPriority w:val="99"/>
    <w:semiHidden/>
    <w:unhideWhenUsed/>
    <w:rsid w:val="002F5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c.ct.gov/vendor/directdeposi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sa.gov" TargetMode="External"/><Relationship Id="rId5" Type="http://schemas.openxmlformats.org/officeDocument/2006/relationships/hyperlink" Target="https://www.gsa.gov/policy-regulations/regulations/federal-travel-regulation-ftr/inde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Worker’s Name (Last, First, Middle)</vt:lpstr>
    </vt:vector>
  </TitlesOfParts>
  <Company>CTDOL</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Name (Last, First, Middle)</dc:title>
  <dc:subject/>
  <dc:creator>coschiganoa</dc:creator>
  <cp:keywords/>
  <dc:description/>
  <cp:lastModifiedBy>Reitano, Andrew</cp:lastModifiedBy>
  <cp:revision>2</cp:revision>
  <cp:lastPrinted>2014-02-06T16:45:00Z</cp:lastPrinted>
  <dcterms:created xsi:type="dcterms:W3CDTF">2021-10-26T13:05:00Z</dcterms:created>
  <dcterms:modified xsi:type="dcterms:W3CDTF">2021-10-26T13:05:00Z</dcterms:modified>
</cp:coreProperties>
</file>